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491B" w14:textId="77777777" w:rsidR="003D76FC" w:rsidRPr="002E5EE6" w:rsidRDefault="003D76FC" w:rsidP="003D76FC">
      <w:r w:rsidRPr="002E5EE6">
        <w:rPr>
          <w:noProof/>
          <w:lang w:val="en-US"/>
        </w:rPr>
        <w:drawing>
          <wp:anchor distT="0" distB="0" distL="114300" distR="114300" simplePos="0" relativeHeight="251661312" behindDoc="0" locked="0" layoutInCell="1" allowOverlap="1" wp14:anchorId="01933128" wp14:editId="06D17306">
            <wp:simplePos x="0" y="0"/>
            <wp:positionH relativeFrom="column">
              <wp:posOffset>2382520</wp:posOffset>
            </wp:positionH>
            <wp:positionV relativeFrom="paragraph">
              <wp:posOffset>0</wp:posOffset>
            </wp:positionV>
            <wp:extent cx="1281430" cy="1171575"/>
            <wp:effectExtent l="0" t="0" r="0" b="9525"/>
            <wp:wrapSquare wrapText="bothSides"/>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8">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EE6">
        <w:rPr>
          <w:noProof/>
          <w:lang w:val="en-US"/>
        </w:rPr>
        <mc:AlternateContent>
          <mc:Choice Requires="wps">
            <w:drawing>
              <wp:anchor distT="0" distB="0" distL="114300" distR="114300" simplePos="0" relativeHeight="251660288" behindDoc="0" locked="0" layoutInCell="1" allowOverlap="1" wp14:anchorId="2C365618" wp14:editId="3B919C71">
                <wp:simplePos x="0" y="0"/>
                <wp:positionH relativeFrom="column">
                  <wp:posOffset>-280036</wp:posOffset>
                </wp:positionH>
                <wp:positionV relativeFrom="paragraph">
                  <wp:posOffset>130175</wp:posOffset>
                </wp:positionV>
                <wp:extent cx="2676525" cy="680720"/>
                <wp:effectExtent l="0" t="0" r="952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8B21" w14:textId="77777777" w:rsidR="003D76FC" w:rsidRDefault="003D76FC" w:rsidP="003D76FC">
                            <w:pPr>
                              <w:rPr>
                                <w:sz w:val="16"/>
                              </w:rPr>
                            </w:pPr>
                            <w:r>
                              <w:rPr>
                                <w:sz w:val="16"/>
                              </w:rPr>
                              <w:t xml:space="preserve">In any correspondence on       </w:t>
                            </w:r>
                          </w:p>
                          <w:p w14:paraId="7A9A5D2E" w14:textId="77777777" w:rsidR="003D76FC" w:rsidRDefault="003D76FC" w:rsidP="003D76FC">
                            <w:pPr>
                              <w:rPr>
                                <w:rFonts w:ascii="Arial Narrow" w:hAnsi="Arial Narrow"/>
                                <w:b/>
                                <w:sz w:val="22"/>
                              </w:rPr>
                            </w:pPr>
                            <w:r>
                              <w:rPr>
                                <w:sz w:val="16"/>
                              </w:rPr>
                              <w:t xml:space="preserve">this subject please quote No. </w:t>
                            </w:r>
                            <w:r>
                              <w:rPr>
                                <w:rFonts w:ascii="Arial Narrow" w:hAnsi="Arial Narrow"/>
                                <w:b/>
                                <w:caps/>
                                <w:sz w:val="22"/>
                              </w:rPr>
                              <w:t>…</w:t>
                            </w:r>
                            <w:r w:rsidRPr="007B547B">
                              <w:rPr>
                                <w:b/>
                                <w:bCs/>
                              </w:rPr>
                              <w:t xml:space="preserve"> </w:t>
                            </w:r>
                            <w:r w:rsidRPr="002E5EE6">
                              <w:rPr>
                                <w:b/>
                                <w:bCs/>
                              </w:rPr>
                              <w:t>FED 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5618" id="_x0000_t202" coordsize="21600,21600" o:spt="202" path="m,l,21600r21600,l21600,xe">
                <v:stroke joinstyle="miter"/>
                <v:path gradientshapeok="t" o:connecttype="rect"/>
              </v:shapetype>
              <v:shape id="Text Box 7" o:spid="_x0000_s1026" type="#_x0000_t202" style="position:absolute;margin-left:-22.05pt;margin-top:10.25pt;width:210.7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" stroked="f">
                <v:textbox>
                  <w:txbxContent>
                    <w:p w14:paraId="62448B21" w14:textId="77777777" w:rsidR="003D76FC" w:rsidRDefault="003D76FC" w:rsidP="003D76FC">
                      <w:pPr>
                        <w:rPr>
                          <w:sz w:val="16"/>
                        </w:rPr>
                      </w:pPr>
                      <w:r>
                        <w:rPr>
                          <w:sz w:val="16"/>
                        </w:rPr>
                        <w:t xml:space="preserve">In any correspondence on       </w:t>
                      </w:r>
                    </w:p>
                    <w:p w14:paraId="7A9A5D2E" w14:textId="77777777" w:rsidR="003D76FC" w:rsidRDefault="003D76FC" w:rsidP="003D76FC">
                      <w:pPr>
                        <w:rPr>
                          <w:rFonts w:ascii="Arial Narrow" w:hAnsi="Arial Narrow"/>
                          <w:b/>
                          <w:sz w:val="22"/>
                        </w:rPr>
                      </w:pPr>
                      <w:r>
                        <w:rPr>
                          <w:sz w:val="16"/>
                        </w:rPr>
                        <w:t xml:space="preserve">this subject please quote No. </w:t>
                      </w:r>
                      <w:r>
                        <w:rPr>
                          <w:rFonts w:ascii="Arial Narrow" w:hAnsi="Arial Narrow"/>
                          <w:b/>
                          <w:caps/>
                          <w:sz w:val="22"/>
                        </w:rPr>
                        <w:t>…</w:t>
                      </w:r>
                      <w:r w:rsidRPr="007B547B">
                        <w:rPr>
                          <w:b/>
                          <w:bCs/>
                        </w:rPr>
                        <w:t xml:space="preserve"> </w:t>
                      </w:r>
                      <w:r w:rsidRPr="002E5EE6">
                        <w:rPr>
                          <w:b/>
                          <w:bCs/>
                        </w:rPr>
                        <w:t>FED 2018/397425</w:t>
                      </w:r>
                    </w:p>
                  </w:txbxContent>
                </v:textbox>
              </v:shape>
            </w:pict>
          </mc:Fallback>
        </mc:AlternateContent>
      </w:r>
      <w:r w:rsidRPr="002E5EE6">
        <w:rPr>
          <w:noProof/>
          <w:lang w:val="en-US"/>
        </w:rPr>
        <mc:AlternateContent>
          <mc:Choice Requires="wps">
            <w:drawing>
              <wp:anchor distT="0" distB="0" distL="114300" distR="114300" simplePos="0" relativeHeight="251659264" behindDoc="0" locked="0" layoutInCell="1" allowOverlap="1" wp14:anchorId="5C2B6258" wp14:editId="0768B079">
                <wp:simplePos x="0" y="0"/>
                <wp:positionH relativeFrom="column">
                  <wp:posOffset>3962400</wp:posOffset>
                </wp:positionH>
                <wp:positionV relativeFrom="paragraph">
                  <wp:posOffset>-174625</wp:posOffset>
                </wp:positionV>
                <wp:extent cx="2419350" cy="1562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289E" w14:textId="77777777" w:rsidR="003D76FC" w:rsidRPr="00730172" w:rsidRDefault="003D76FC" w:rsidP="003D76FC">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rPr>
                              <w:t>INDUSTRY</w:t>
                            </w:r>
                            <w:r w:rsidRPr="00730172">
                              <w:rPr>
                                <w:rFonts w:ascii="Arial Rounded MT Bold" w:hAnsi="Arial Rounded MT Bold" w:cs="Tahoma"/>
                                <w:sz w:val="18"/>
                              </w:rPr>
                              <w:t xml:space="preserve"> AND FISHERIES</w:t>
                            </w:r>
                          </w:p>
                          <w:p w14:paraId="0A6DF34B" w14:textId="77777777" w:rsidR="003D76FC" w:rsidRPr="00730172" w:rsidRDefault="003D76FC" w:rsidP="003D76FC">
                            <w:pPr>
                              <w:rPr>
                                <w:rFonts w:ascii="Arial Rounded MT Bold" w:hAnsi="Arial Rounded MT Bold" w:cs="Tahoma"/>
                                <w:b/>
                                <w:bCs/>
                                <w:sz w:val="18"/>
                              </w:rPr>
                            </w:pPr>
                            <w:r w:rsidRPr="00730172">
                              <w:rPr>
                                <w:rFonts w:ascii="Arial Rounded MT Bold" w:hAnsi="Arial Rounded MT Bold" w:cs="Tahoma"/>
                                <w:b/>
                                <w:bCs/>
                                <w:sz w:val="18"/>
                              </w:rPr>
                              <w:t>P O BOX 102,</w:t>
                            </w:r>
                          </w:p>
                          <w:p w14:paraId="371B3912"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Email:</w:t>
                            </w:r>
                            <w:r w:rsidRPr="00730172">
                              <w:rPr>
                                <w:rFonts w:ascii="Arial Rounded MT Bold" w:hAnsi="Arial Rounded MT Bold" w:cs="Tahoma"/>
                                <w:bCs/>
                                <w:sz w:val="18"/>
                              </w:rPr>
                              <w:tab/>
                            </w:r>
                            <w:r w:rsidRPr="00730172">
                              <w:rPr>
                                <w:rFonts w:ascii="Arial Rounded MT Bold" w:hAnsi="Arial Rounded MT Bold" w:cs="Tahoma"/>
                                <w:bCs/>
                                <w:sz w:val="18"/>
                              </w:rPr>
                              <w:tab/>
                            </w:r>
                            <w:hyperlink r:id="rId9" w:history="1">
                              <w:r w:rsidRPr="00730172">
                                <w:rPr>
                                  <w:rStyle w:val="Hyperlink"/>
                                  <w:rFonts w:ascii="Arial Rounded MT Bold" w:hAnsi="Arial Rounded MT Bold" w:cs="Tahoma"/>
                                  <w:bCs/>
                                  <w:sz w:val="18"/>
                                </w:rPr>
                                <w:t>ps@agriculture.go.ug</w:t>
                              </w:r>
                            </w:hyperlink>
                          </w:p>
                          <w:p w14:paraId="2A69438D"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0" w:history="1">
                              <w:r w:rsidRPr="00730172">
                                <w:rPr>
                                  <w:rStyle w:val="Hyperlink"/>
                                  <w:rFonts w:ascii="Arial Rounded MT Bold" w:hAnsi="Arial Rounded MT Bold" w:cs="Tahoma"/>
                                  <w:bCs/>
                                  <w:sz w:val="18"/>
                                </w:rPr>
                                <w:t>www.agriculture.go.ug</w:t>
                              </w:r>
                            </w:hyperlink>
                          </w:p>
                          <w:p w14:paraId="23515429"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02167DDE"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33E76060"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4E691B98"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31546319" w14:textId="77777777" w:rsidR="003D76FC" w:rsidRPr="00730172" w:rsidRDefault="003D76FC" w:rsidP="003D76FC">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6258" id="Text Box 8" o:spid="_x0000_s1027" type="#_x0000_t202" style="position:absolute;margin-left:312pt;margin-top:-13.75pt;width:190.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" stroked="f">
                <v:textbox>
                  <w:txbxContent>
                    <w:p w14:paraId="03C7289E" w14:textId="77777777" w:rsidR="003D76FC" w:rsidRPr="00730172" w:rsidRDefault="003D76FC" w:rsidP="003D76FC">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rPr>
                        <w:t>INDUSTRY</w:t>
                      </w:r>
                      <w:r w:rsidRPr="00730172">
                        <w:rPr>
                          <w:rFonts w:ascii="Arial Rounded MT Bold" w:hAnsi="Arial Rounded MT Bold" w:cs="Tahoma"/>
                          <w:sz w:val="18"/>
                        </w:rPr>
                        <w:t xml:space="preserve"> AND FISHERIES</w:t>
                      </w:r>
                    </w:p>
                    <w:p w14:paraId="0A6DF34B" w14:textId="77777777" w:rsidR="003D76FC" w:rsidRPr="00730172" w:rsidRDefault="003D76FC" w:rsidP="003D76FC">
                      <w:pPr>
                        <w:rPr>
                          <w:rFonts w:ascii="Arial Rounded MT Bold" w:hAnsi="Arial Rounded MT Bold" w:cs="Tahoma"/>
                          <w:b/>
                          <w:bCs/>
                          <w:sz w:val="18"/>
                        </w:rPr>
                      </w:pPr>
                      <w:r w:rsidRPr="00730172">
                        <w:rPr>
                          <w:rFonts w:ascii="Arial Rounded MT Bold" w:hAnsi="Arial Rounded MT Bold" w:cs="Tahoma"/>
                          <w:b/>
                          <w:bCs/>
                          <w:sz w:val="18"/>
                        </w:rPr>
                        <w:t>P O BOX 102,</w:t>
                      </w:r>
                    </w:p>
                    <w:p w14:paraId="371B3912"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Email:</w:t>
                      </w:r>
                      <w:r w:rsidRPr="00730172">
                        <w:rPr>
                          <w:rFonts w:ascii="Arial Rounded MT Bold" w:hAnsi="Arial Rounded MT Bold" w:cs="Tahoma"/>
                          <w:bCs/>
                          <w:sz w:val="18"/>
                        </w:rPr>
                        <w:tab/>
                      </w:r>
                      <w:r w:rsidRPr="00730172">
                        <w:rPr>
                          <w:rFonts w:ascii="Arial Rounded MT Bold" w:hAnsi="Arial Rounded MT Bold" w:cs="Tahoma"/>
                          <w:bCs/>
                          <w:sz w:val="18"/>
                        </w:rPr>
                        <w:tab/>
                      </w:r>
                      <w:hyperlink r:id="rId11" w:history="1">
                        <w:r w:rsidRPr="00730172">
                          <w:rPr>
                            <w:rStyle w:val="Hyperlink"/>
                            <w:rFonts w:ascii="Arial Rounded MT Bold" w:hAnsi="Arial Rounded MT Bold" w:cs="Tahoma"/>
                            <w:bCs/>
                            <w:sz w:val="18"/>
                          </w:rPr>
                          <w:t>ps@agriculture.go.ug</w:t>
                        </w:r>
                      </w:hyperlink>
                    </w:p>
                    <w:p w14:paraId="2A69438D"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2" w:history="1">
                        <w:r w:rsidRPr="00730172">
                          <w:rPr>
                            <w:rStyle w:val="Hyperlink"/>
                            <w:rFonts w:ascii="Arial Rounded MT Bold" w:hAnsi="Arial Rounded MT Bold" w:cs="Tahoma"/>
                            <w:bCs/>
                            <w:sz w:val="18"/>
                          </w:rPr>
                          <w:t>www.agriculture.go.ug</w:t>
                        </w:r>
                      </w:hyperlink>
                    </w:p>
                    <w:p w14:paraId="23515429"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02167DDE"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33E76060"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4E691B98" w14:textId="77777777" w:rsidR="003D76FC" w:rsidRPr="00730172" w:rsidRDefault="003D76FC" w:rsidP="003D76FC">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31546319" w14:textId="77777777" w:rsidR="003D76FC" w:rsidRPr="00730172" w:rsidRDefault="003D76FC" w:rsidP="003D76FC">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v:textbox>
              </v:shape>
            </w:pict>
          </mc:Fallback>
        </mc:AlternateContent>
      </w:r>
    </w:p>
    <w:p w14:paraId="16E98014" w14:textId="77777777" w:rsidR="003D76FC" w:rsidRPr="002E5EE6" w:rsidRDefault="003D76FC" w:rsidP="003D76FC"/>
    <w:p w14:paraId="16E34EFE" w14:textId="77777777" w:rsidR="003D76FC" w:rsidRPr="002E5EE6" w:rsidRDefault="003D76FC" w:rsidP="003D76FC">
      <w:pPr>
        <w:jc w:val="right"/>
        <w:rPr>
          <w:sz w:val="2"/>
        </w:rPr>
      </w:pPr>
    </w:p>
    <w:p w14:paraId="295A23F1" w14:textId="77777777" w:rsidR="003D76FC" w:rsidRPr="002E5EE6" w:rsidRDefault="003D76FC" w:rsidP="003D76FC">
      <w:pPr>
        <w:jc w:val="right"/>
        <w:rPr>
          <w:sz w:val="2"/>
        </w:rPr>
      </w:pPr>
    </w:p>
    <w:p w14:paraId="02219AD6" w14:textId="77777777" w:rsidR="003D76FC" w:rsidRPr="002E5EE6" w:rsidRDefault="003D76FC" w:rsidP="003D76FC">
      <w:pPr>
        <w:jc w:val="right"/>
        <w:rPr>
          <w:sz w:val="2"/>
        </w:rPr>
      </w:pPr>
    </w:p>
    <w:p w14:paraId="5E3DC5C1" w14:textId="77777777" w:rsidR="003D76FC" w:rsidRPr="002E5EE6" w:rsidRDefault="003D76FC" w:rsidP="003D76FC">
      <w:pPr>
        <w:jc w:val="right"/>
        <w:rPr>
          <w:sz w:val="2"/>
        </w:rPr>
      </w:pPr>
    </w:p>
    <w:p w14:paraId="02D857EF" w14:textId="77777777" w:rsidR="003D76FC" w:rsidRPr="00F879F9" w:rsidRDefault="003D76FC" w:rsidP="003D76FC">
      <w:pPr>
        <w:jc w:val="right"/>
        <w:rPr>
          <w:sz w:val="2"/>
        </w:rPr>
      </w:pPr>
      <w:r>
        <w:rPr>
          <w:sz w:val="2"/>
        </w:rPr>
        <w:t>F</w:t>
      </w:r>
    </w:p>
    <w:p w14:paraId="40B215A2" w14:textId="77777777" w:rsidR="003D76FC" w:rsidRDefault="003D76FC" w:rsidP="003D76FC">
      <w:pPr>
        <w:pStyle w:val="NoSpacing"/>
        <w:rPr>
          <w:rFonts w:ascii="Times New Roman" w:hAnsi="Times New Roman"/>
        </w:rPr>
      </w:pPr>
    </w:p>
    <w:p w14:paraId="0AF4CF55" w14:textId="77777777" w:rsidR="003D76FC" w:rsidRDefault="003D76FC" w:rsidP="003D76FC">
      <w:pPr>
        <w:pStyle w:val="NoSpacing"/>
        <w:rPr>
          <w:rFonts w:ascii="Times New Roman" w:hAnsi="Times New Roman"/>
        </w:rPr>
      </w:pPr>
    </w:p>
    <w:p w14:paraId="6CC2B470" w14:textId="77777777" w:rsidR="003D76FC" w:rsidRDefault="003D76FC" w:rsidP="003D76FC">
      <w:pPr>
        <w:pStyle w:val="NoSpacing"/>
        <w:rPr>
          <w:rFonts w:ascii="Times New Roman" w:hAnsi="Times New Roman"/>
        </w:rPr>
      </w:pPr>
    </w:p>
    <w:p w14:paraId="04910E40" w14:textId="77777777" w:rsidR="003D76FC" w:rsidRDefault="003D76FC" w:rsidP="003D76FC">
      <w:pPr>
        <w:pStyle w:val="NoSpacing"/>
        <w:rPr>
          <w:rFonts w:ascii="Times New Roman" w:hAnsi="Times New Roman"/>
        </w:rPr>
      </w:pPr>
    </w:p>
    <w:p w14:paraId="4BDC4D8B" w14:textId="77777777" w:rsidR="003D76FC" w:rsidRDefault="003D76FC" w:rsidP="003D76FC">
      <w:pPr>
        <w:pStyle w:val="NoSpacing"/>
        <w:rPr>
          <w:rFonts w:ascii="Times New Roman" w:hAnsi="Times New Roman"/>
        </w:rPr>
      </w:pPr>
      <w:r>
        <w:rPr>
          <w:rFonts w:ascii="Times New Roman" w:hAnsi="Times New Roman"/>
          <w:noProof/>
          <w:snapToGrid/>
          <w:sz w:val="24"/>
          <w:szCs w:val="24"/>
          <w:lang w:val="en-US"/>
        </w:rPr>
        <mc:AlternateContent>
          <mc:Choice Requires="wps">
            <w:drawing>
              <wp:anchor distT="0" distB="0" distL="114300" distR="114300" simplePos="0" relativeHeight="251662336" behindDoc="0" locked="0" layoutInCell="1" allowOverlap="1" wp14:anchorId="5646D804" wp14:editId="76D9E4EC">
                <wp:simplePos x="0" y="0"/>
                <wp:positionH relativeFrom="column">
                  <wp:posOffset>2253615</wp:posOffset>
                </wp:positionH>
                <wp:positionV relativeFrom="paragraph">
                  <wp:posOffset>146050</wp:posOffset>
                </wp:positionV>
                <wp:extent cx="1670685" cy="352425"/>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0C91" w14:textId="77777777" w:rsidR="003D76FC" w:rsidRPr="00285A57" w:rsidRDefault="003D76FC" w:rsidP="003D76FC">
                            <w:pPr>
                              <w:rPr>
                                <w:b/>
                              </w:rPr>
                            </w:pPr>
                            <w:r w:rsidRPr="00285A57">
                              <w:rPr>
                                <w:b/>
                                <w:sz w:val="16"/>
                                <w:szCs w:val="16"/>
                              </w:rPr>
                              <w:t>THE REPUBLIC OF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D804" id="Text Box 5" o:spid="_x0000_s1028" type="#_x0000_t202" style="position:absolute;margin-left:177.45pt;margin-top:11.5pt;width:131.5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" filled="f" stroked="f">
                <v:textbox>
                  <w:txbxContent>
                    <w:p w14:paraId="48770C91" w14:textId="77777777" w:rsidR="003D76FC" w:rsidRPr="00285A57" w:rsidRDefault="003D76FC" w:rsidP="003D76FC">
                      <w:pPr>
                        <w:rPr>
                          <w:b/>
                        </w:rPr>
                      </w:pPr>
                      <w:r w:rsidRPr="00285A57">
                        <w:rPr>
                          <w:b/>
                          <w:sz w:val="16"/>
                          <w:szCs w:val="16"/>
                        </w:rPr>
                        <w:t>THE REPUBLIC OF UGANDA</w:t>
                      </w:r>
                    </w:p>
                  </w:txbxContent>
                </v:textbox>
              </v:shape>
            </w:pict>
          </mc:Fallback>
        </mc:AlternateContent>
      </w:r>
    </w:p>
    <w:p w14:paraId="5D97B259" w14:textId="77777777" w:rsidR="003D76FC" w:rsidRDefault="003D76FC" w:rsidP="003D76FC">
      <w:pPr>
        <w:pStyle w:val="NoSpacing"/>
        <w:rPr>
          <w:rFonts w:ascii="Times New Roman" w:hAnsi="Times New Roman"/>
          <w:highlight w:val="yellow"/>
        </w:rPr>
      </w:pPr>
    </w:p>
    <w:p w14:paraId="1FA1ECE8" w14:textId="77777777" w:rsidR="003D76FC" w:rsidRDefault="003D76FC" w:rsidP="003D76FC">
      <w:pPr>
        <w:pStyle w:val="NoSpacing"/>
        <w:rPr>
          <w:rFonts w:ascii="Times New Roman" w:hAnsi="Times New Roman"/>
          <w:highlight w:val="yellow"/>
        </w:rPr>
      </w:pPr>
    </w:p>
    <w:p w14:paraId="5F37F698" w14:textId="77777777" w:rsidR="003D76FC" w:rsidRDefault="003D76FC" w:rsidP="003D76FC">
      <w:pPr>
        <w:pStyle w:val="NoSpacing"/>
        <w:jc w:val="right"/>
        <w:rPr>
          <w:rFonts w:ascii="Times New Roman" w:hAnsi="Times New Roman"/>
          <w:highlight w:val="yellow"/>
        </w:rPr>
      </w:pPr>
    </w:p>
    <w:p w14:paraId="220A3B54" w14:textId="52908D98" w:rsidR="003D76FC" w:rsidRDefault="00A10E56" w:rsidP="003D76FC">
      <w:pPr>
        <w:pStyle w:val="NoSpacing"/>
        <w:jc w:val="right"/>
        <w:rPr>
          <w:rFonts w:ascii="Times New Roman" w:hAnsi="Times New Roman"/>
        </w:rPr>
      </w:pPr>
      <w:r>
        <w:rPr>
          <w:rFonts w:ascii="Times New Roman" w:hAnsi="Times New Roman"/>
        </w:rPr>
        <w:t>17</w:t>
      </w:r>
      <w:r w:rsidRPr="00A10E56">
        <w:rPr>
          <w:rFonts w:ascii="Times New Roman" w:hAnsi="Times New Roman"/>
          <w:vertAlign w:val="superscript"/>
        </w:rPr>
        <w:t>th</w:t>
      </w:r>
      <w:r>
        <w:rPr>
          <w:rFonts w:ascii="Times New Roman" w:hAnsi="Times New Roman"/>
        </w:rPr>
        <w:t xml:space="preserve"> December 2020</w:t>
      </w:r>
    </w:p>
    <w:p w14:paraId="230B3EE6" w14:textId="3353191C" w:rsidR="00696E9B" w:rsidRPr="0060699F" w:rsidRDefault="00696E9B" w:rsidP="003D76FC">
      <w:pPr>
        <w:pStyle w:val="NoSpacing"/>
        <w:jc w:val="right"/>
        <w:rPr>
          <w:rFonts w:ascii="Times New Roman" w:hAnsi="Times New Roman"/>
        </w:rPr>
      </w:pPr>
      <w:r>
        <w:rPr>
          <w:rFonts w:ascii="Times New Roman" w:hAnsi="Times New Roman"/>
        </w:rPr>
        <w:t>Entebbe, Uganda</w:t>
      </w:r>
    </w:p>
    <w:p w14:paraId="7D92BE15" w14:textId="77777777" w:rsidR="003D76FC" w:rsidRPr="0060699F" w:rsidRDefault="003D76FC" w:rsidP="003D76FC">
      <w:pPr>
        <w:jc w:val="both"/>
      </w:pPr>
    </w:p>
    <w:p w14:paraId="61BB0FA5" w14:textId="77777777" w:rsidR="00292EE7" w:rsidRPr="00E725FE" w:rsidRDefault="00292EE7" w:rsidP="00292EE7">
      <w:pPr>
        <w:rPr>
          <w:sz w:val="22"/>
          <w:szCs w:val="22"/>
        </w:rPr>
      </w:pPr>
    </w:p>
    <w:p w14:paraId="60542427" w14:textId="77777777" w:rsidR="00292EE7" w:rsidRPr="00E725FE" w:rsidRDefault="00292EE7" w:rsidP="00292EE7">
      <w:pPr>
        <w:rPr>
          <w:sz w:val="22"/>
          <w:szCs w:val="22"/>
        </w:rPr>
      </w:pPr>
    </w:p>
    <w:p w14:paraId="56AB0FDE" w14:textId="77777777" w:rsidR="00696E9B" w:rsidRPr="006A0448" w:rsidRDefault="00696E9B" w:rsidP="00696E9B">
      <w:pPr>
        <w:pStyle w:val="NoSpacing"/>
        <w:rPr>
          <w:rFonts w:ascii="Times New Roman" w:hAnsi="Times New Roman"/>
          <w:b/>
          <w:highlight w:val="yellow"/>
        </w:rPr>
      </w:pPr>
      <w:r w:rsidRPr="006A0448">
        <w:rPr>
          <w:rFonts w:ascii="Times New Roman" w:hAnsi="Times New Roman"/>
          <w:b/>
          <w:highlight w:val="yellow"/>
        </w:rPr>
        <w:t>………………………………..……………………………………</w:t>
      </w:r>
    </w:p>
    <w:p w14:paraId="7B8C8E69" w14:textId="77777777" w:rsidR="00696E9B" w:rsidRPr="006A0448" w:rsidRDefault="00696E9B" w:rsidP="00696E9B">
      <w:pPr>
        <w:pStyle w:val="NoSpacing"/>
        <w:rPr>
          <w:rFonts w:ascii="Times New Roman" w:hAnsi="Times New Roman"/>
          <w:b/>
          <w:highlight w:val="yellow"/>
        </w:rPr>
      </w:pPr>
    </w:p>
    <w:p w14:paraId="53D9AD0B" w14:textId="7501DE7C" w:rsidR="00292EE7" w:rsidRPr="00696E9B" w:rsidRDefault="00696E9B" w:rsidP="00696E9B">
      <w:pPr>
        <w:pStyle w:val="NoSpacing"/>
        <w:rPr>
          <w:rFonts w:ascii="Times New Roman" w:hAnsi="Times New Roman"/>
        </w:rPr>
      </w:pPr>
      <w:r w:rsidRPr="006A0448">
        <w:rPr>
          <w:rFonts w:ascii="Times New Roman" w:hAnsi="Times New Roman"/>
          <w:b/>
          <w:highlight w:val="yellow"/>
        </w:rPr>
        <w:t>……………………………………………………………………..</w:t>
      </w:r>
    </w:p>
    <w:p w14:paraId="60D06CFD" w14:textId="77777777" w:rsidR="00292EE7" w:rsidRPr="00E725FE" w:rsidRDefault="00292EE7" w:rsidP="00292EE7">
      <w:pPr>
        <w:rPr>
          <w:sz w:val="22"/>
          <w:szCs w:val="22"/>
        </w:rPr>
      </w:pPr>
    </w:p>
    <w:p w14:paraId="36F218A0" w14:textId="77777777" w:rsidR="00292EE7" w:rsidRPr="00E725FE" w:rsidRDefault="00292EE7" w:rsidP="00292EE7">
      <w:pPr>
        <w:rPr>
          <w:sz w:val="22"/>
          <w:szCs w:val="22"/>
        </w:rPr>
      </w:pPr>
    </w:p>
    <w:p w14:paraId="00A78F7D" w14:textId="3FFCD24C" w:rsidR="00292EE7" w:rsidRPr="00E725FE" w:rsidRDefault="00292EE7" w:rsidP="00292EE7">
      <w:pPr>
        <w:rPr>
          <w:b/>
          <w:sz w:val="22"/>
          <w:szCs w:val="22"/>
        </w:rPr>
      </w:pPr>
      <w:r w:rsidRPr="00E725FE">
        <w:rPr>
          <w:sz w:val="22"/>
          <w:szCs w:val="22"/>
        </w:rPr>
        <w:t xml:space="preserve">Our ref.: </w:t>
      </w:r>
      <w:r w:rsidR="00696E9B">
        <w:rPr>
          <w:sz w:val="22"/>
          <w:szCs w:val="22"/>
        </w:rPr>
        <w:t>MOBIP/WORKS/06</w:t>
      </w:r>
    </w:p>
    <w:p w14:paraId="37386E53" w14:textId="77777777" w:rsidR="00292EE7" w:rsidRPr="00E725FE" w:rsidRDefault="00292EE7" w:rsidP="00292EE7">
      <w:pPr>
        <w:rPr>
          <w:b/>
          <w:sz w:val="22"/>
          <w:szCs w:val="22"/>
        </w:rPr>
      </w:pPr>
    </w:p>
    <w:p w14:paraId="0AED3DAC" w14:textId="77777777" w:rsidR="00292EE7" w:rsidRPr="00E725FE" w:rsidRDefault="00292EE7" w:rsidP="00292EE7">
      <w:pPr>
        <w:rPr>
          <w:b/>
          <w:sz w:val="22"/>
          <w:szCs w:val="22"/>
        </w:rPr>
      </w:pPr>
    </w:p>
    <w:p w14:paraId="7875188C" w14:textId="12CFA7CF" w:rsidR="006124CE" w:rsidRDefault="00292EE7" w:rsidP="00AD0CAC">
      <w:pPr>
        <w:rPr>
          <w:b/>
          <w:sz w:val="22"/>
          <w:szCs w:val="22"/>
        </w:rPr>
      </w:pPr>
      <w:r w:rsidRPr="00E725FE">
        <w:rPr>
          <w:b/>
          <w:sz w:val="22"/>
          <w:szCs w:val="22"/>
        </w:rPr>
        <w:t xml:space="preserve">SUBJECT: </w:t>
      </w:r>
      <w:r w:rsidR="00696E9B" w:rsidRPr="00E725FE">
        <w:rPr>
          <w:b/>
          <w:sz w:val="22"/>
          <w:szCs w:val="22"/>
        </w:rPr>
        <w:t xml:space="preserve">INVITATION TO TENDER FOR </w:t>
      </w:r>
      <w:r w:rsidR="00696E9B">
        <w:rPr>
          <w:rStyle w:val="Strong"/>
          <w:sz w:val="22"/>
          <w:szCs w:val="22"/>
        </w:rPr>
        <w:t>THE FABRICATION</w:t>
      </w:r>
      <w:r w:rsidR="008C01DA">
        <w:rPr>
          <w:rStyle w:val="Strong"/>
          <w:sz w:val="22"/>
          <w:szCs w:val="22"/>
        </w:rPr>
        <w:t xml:space="preserve"> AND DELIVERY</w:t>
      </w:r>
      <w:r w:rsidR="00696E9B">
        <w:rPr>
          <w:rStyle w:val="Strong"/>
          <w:sz w:val="22"/>
          <w:szCs w:val="22"/>
        </w:rPr>
        <w:t xml:space="preserve"> OF A MOBILE SLAUGHTER UNIT (MSU)</w:t>
      </w:r>
      <w:r w:rsidR="00696E9B">
        <w:rPr>
          <w:b/>
          <w:sz w:val="22"/>
          <w:szCs w:val="22"/>
        </w:rPr>
        <w:t>.</w:t>
      </w:r>
    </w:p>
    <w:p w14:paraId="6FD883FD" w14:textId="77777777" w:rsidR="006124CE" w:rsidRDefault="006124CE" w:rsidP="00403BAF">
      <w:pPr>
        <w:rPr>
          <w:b/>
          <w:sz w:val="22"/>
          <w:szCs w:val="22"/>
        </w:rPr>
      </w:pPr>
    </w:p>
    <w:p w14:paraId="604C74E6" w14:textId="0009E11A" w:rsidR="006124CE" w:rsidRPr="00E725FE" w:rsidRDefault="006124CE">
      <w:pPr>
        <w:rPr>
          <w:sz w:val="22"/>
          <w:szCs w:val="22"/>
        </w:rPr>
      </w:pPr>
      <w:r w:rsidRPr="00E725FE">
        <w:rPr>
          <w:sz w:val="22"/>
          <w:szCs w:val="22"/>
        </w:rPr>
        <w:t xml:space="preserve">Dear </w:t>
      </w:r>
      <w:r w:rsidR="00696E9B">
        <w:rPr>
          <w:sz w:val="22"/>
          <w:szCs w:val="22"/>
        </w:rPr>
        <w:t>Sir/Madam</w:t>
      </w:r>
    </w:p>
    <w:p w14:paraId="64615882" w14:textId="77777777" w:rsidR="00292EE7" w:rsidRPr="00E725FE" w:rsidRDefault="00292EE7">
      <w:pPr>
        <w:rPr>
          <w:b/>
          <w:sz w:val="22"/>
          <w:szCs w:val="22"/>
        </w:rPr>
      </w:pPr>
    </w:p>
    <w:p w14:paraId="046E7E6A" w14:textId="16F12411" w:rsidR="00AD0CAC" w:rsidRPr="00AD0CAC" w:rsidRDefault="00AD0CAC" w:rsidP="000276A8">
      <w:pPr>
        <w:jc w:val="both"/>
        <w:rPr>
          <w:snapToGrid/>
          <w:sz w:val="22"/>
          <w:szCs w:val="22"/>
          <w:lang w:eastAsia="en-GB"/>
        </w:rPr>
      </w:pPr>
      <w:r w:rsidRPr="00AD0CAC">
        <w:rPr>
          <w:snapToGrid/>
          <w:sz w:val="22"/>
          <w:szCs w:val="22"/>
          <w:lang w:eastAsia="en-GB"/>
        </w:rPr>
        <w:t xml:space="preserve">I am pleased to inform you that </w:t>
      </w:r>
      <w:r w:rsidRPr="00696E9B">
        <w:rPr>
          <w:snapToGrid/>
          <w:sz w:val="22"/>
          <w:szCs w:val="22"/>
          <w:lang w:eastAsia="en-GB"/>
        </w:rPr>
        <w:t>your firm</w:t>
      </w:r>
      <w:r w:rsidRPr="00AD0CAC">
        <w:rPr>
          <w:snapToGrid/>
          <w:sz w:val="22"/>
          <w:szCs w:val="22"/>
          <w:lang w:eastAsia="en-GB"/>
        </w:rPr>
        <w:t xml:space="preserve"> is invited to take part in the </w:t>
      </w:r>
      <w:r>
        <w:rPr>
          <w:snapToGrid/>
          <w:sz w:val="22"/>
          <w:szCs w:val="22"/>
          <w:lang w:eastAsia="en-GB"/>
        </w:rPr>
        <w:t>simplified</w:t>
      </w:r>
      <w:r w:rsidRPr="00AD0CAC">
        <w:rPr>
          <w:snapToGrid/>
          <w:sz w:val="22"/>
          <w:szCs w:val="22"/>
          <w:lang w:eastAsia="en-GB"/>
        </w:rPr>
        <w:t xml:space="preserve"> tender procedure for the above contract.  The complete tender dossier is attached to this letter.  It includes:</w:t>
      </w:r>
    </w:p>
    <w:p w14:paraId="1BA6B643" w14:textId="77777777" w:rsidR="00292EE7" w:rsidRPr="00E725FE" w:rsidRDefault="00292EE7">
      <w:pPr>
        <w:rPr>
          <w:sz w:val="22"/>
          <w:szCs w:val="22"/>
        </w:rPr>
      </w:pPr>
    </w:p>
    <w:p w14:paraId="65AAD8AB" w14:textId="77777777" w:rsidR="00292EE7" w:rsidRPr="00E725FE" w:rsidRDefault="00292EE7" w:rsidP="00292EE7">
      <w:pPr>
        <w:rPr>
          <w:b/>
          <w:sz w:val="22"/>
          <w:szCs w:val="22"/>
        </w:rPr>
      </w:pPr>
      <w:r w:rsidRPr="00E725FE">
        <w:rPr>
          <w:b/>
          <w:sz w:val="22"/>
          <w:szCs w:val="22"/>
        </w:rPr>
        <w:t>VOLUME 1</w:t>
      </w:r>
    </w:p>
    <w:p w14:paraId="6646F807" w14:textId="1008F8C8" w:rsidR="00292EE7" w:rsidRDefault="00292EE7" w:rsidP="00292EE7">
      <w:pPr>
        <w:spacing w:before="60"/>
        <w:ind w:left="142"/>
        <w:rPr>
          <w:sz w:val="22"/>
          <w:szCs w:val="22"/>
        </w:rPr>
      </w:pPr>
      <w:r w:rsidRPr="00E725FE">
        <w:rPr>
          <w:sz w:val="22"/>
          <w:szCs w:val="22"/>
        </w:rPr>
        <w:t>SECTION 1:</w:t>
      </w:r>
      <w:r w:rsidRPr="00E725FE">
        <w:rPr>
          <w:sz w:val="22"/>
          <w:szCs w:val="22"/>
        </w:rPr>
        <w:tab/>
        <w:t>INSTRUCTIONS TO TENDERERS</w:t>
      </w:r>
      <w:r w:rsidR="00582A76">
        <w:rPr>
          <w:sz w:val="22"/>
          <w:szCs w:val="22"/>
        </w:rPr>
        <w:t xml:space="preserve">, with </w:t>
      </w:r>
      <w:r w:rsidR="00582A76" w:rsidRPr="00582A76">
        <w:rPr>
          <w:sz w:val="22"/>
          <w:szCs w:val="22"/>
        </w:rPr>
        <w:t>CONTRACT NOTICE</w:t>
      </w:r>
    </w:p>
    <w:p w14:paraId="4BA61190" w14:textId="3226C870" w:rsidR="00292EE7" w:rsidRDefault="00B91FCF" w:rsidP="00292EE7">
      <w:pPr>
        <w:spacing w:before="60"/>
        <w:ind w:left="142"/>
        <w:rPr>
          <w:sz w:val="22"/>
          <w:szCs w:val="22"/>
        </w:rPr>
      </w:pPr>
      <w:r w:rsidRPr="00B91FCF">
        <w:rPr>
          <w:sz w:val="22"/>
          <w:szCs w:val="22"/>
        </w:rPr>
        <w:t>SECTION 2:</w:t>
      </w:r>
      <w:r>
        <w:rPr>
          <w:sz w:val="22"/>
          <w:szCs w:val="22"/>
        </w:rPr>
        <w:tab/>
      </w:r>
      <w:r w:rsidR="00292EE7" w:rsidRPr="00E725FE">
        <w:rPr>
          <w:sz w:val="22"/>
          <w:szCs w:val="22"/>
        </w:rPr>
        <w:t>TENDER FORM</w:t>
      </w:r>
    </w:p>
    <w:p w14:paraId="67AAE357" w14:textId="715FE10E" w:rsidR="00C64EEE" w:rsidRDefault="00C64EEE" w:rsidP="00012D32">
      <w:pPr>
        <w:tabs>
          <w:tab w:val="left" w:pos="1418"/>
          <w:tab w:val="left" w:pos="1701"/>
          <w:tab w:val="left" w:leader="dot" w:pos="7371"/>
        </w:tabs>
        <w:spacing w:before="60"/>
        <w:ind w:left="142"/>
        <w:rPr>
          <w:sz w:val="22"/>
          <w:szCs w:val="22"/>
        </w:rPr>
      </w:pPr>
      <w:r>
        <w:rPr>
          <w:sz w:val="22"/>
          <w:szCs w:val="22"/>
        </w:rPr>
        <w:tab/>
        <w:t>-</w:t>
      </w:r>
      <w:r>
        <w:rPr>
          <w:sz w:val="22"/>
          <w:szCs w:val="22"/>
        </w:rPr>
        <w:tab/>
        <w:t>Declaration of honour on exclusion and selection criteria</w:t>
      </w:r>
      <w:r w:rsidR="00012D32">
        <w:rPr>
          <w:sz w:val="22"/>
          <w:szCs w:val="22"/>
        </w:rPr>
        <w:tab/>
      </w:r>
      <w:r w:rsidR="002608C1">
        <w:rPr>
          <w:sz w:val="22"/>
          <w:szCs w:val="22"/>
        </w:rPr>
        <w:t>Form a.14</w:t>
      </w:r>
    </w:p>
    <w:p w14:paraId="0CAA3436" w14:textId="70DB1C4D" w:rsidR="00B91FCF" w:rsidRDefault="00292EE7" w:rsidP="00292EE7">
      <w:pPr>
        <w:tabs>
          <w:tab w:val="left" w:pos="1418"/>
        </w:tabs>
        <w:spacing w:before="60"/>
        <w:ind w:left="142"/>
        <w:rPr>
          <w:sz w:val="22"/>
          <w:szCs w:val="22"/>
        </w:rPr>
      </w:pPr>
      <w:r w:rsidRPr="00344A78">
        <w:rPr>
          <w:sz w:val="22"/>
          <w:szCs w:val="22"/>
        </w:rPr>
        <w:t xml:space="preserve">SECTION </w:t>
      </w:r>
      <w:r w:rsidR="00582A76">
        <w:rPr>
          <w:sz w:val="22"/>
          <w:szCs w:val="22"/>
        </w:rPr>
        <w:t>3:</w:t>
      </w:r>
      <w:r w:rsidRPr="00344A78">
        <w:rPr>
          <w:sz w:val="22"/>
          <w:szCs w:val="22"/>
        </w:rPr>
        <w:tab/>
      </w:r>
      <w:r w:rsidR="00B91FCF">
        <w:rPr>
          <w:sz w:val="22"/>
          <w:szCs w:val="22"/>
        </w:rPr>
        <w:t>FORMS</w:t>
      </w:r>
      <w:r w:rsidR="002E5346">
        <w:rPr>
          <w:sz w:val="22"/>
          <w:szCs w:val="22"/>
        </w:rPr>
        <w:t xml:space="preserve"> regarding selection criteria:</w:t>
      </w:r>
    </w:p>
    <w:p w14:paraId="74BCCA9B" w14:textId="43295E82" w:rsidR="00A27943" w:rsidRDefault="00012D32" w:rsidP="00403BAF">
      <w:pPr>
        <w:tabs>
          <w:tab w:val="left" w:pos="1418"/>
          <w:tab w:val="left" w:pos="1701"/>
          <w:tab w:val="left" w:leader="dot" w:pos="7371"/>
        </w:tabs>
        <w:spacing w:before="60"/>
        <w:ind w:left="1698" w:hanging="705"/>
        <w:rPr>
          <w:sz w:val="22"/>
          <w:szCs w:val="22"/>
        </w:rPr>
      </w:pPr>
      <w:r>
        <w:rPr>
          <w:sz w:val="22"/>
          <w:szCs w:val="22"/>
        </w:rPr>
        <w:tab/>
      </w:r>
      <w:r w:rsidR="002E5346" w:rsidRPr="002E5346">
        <w:rPr>
          <w:sz w:val="22"/>
          <w:szCs w:val="22"/>
        </w:rPr>
        <w:t>-</w:t>
      </w:r>
      <w:r>
        <w:rPr>
          <w:sz w:val="22"/>
          <w:szCs w:val="22"/>
        </w:rPr>
        <w:tab/>
      </w:r>
      <w:r w:rsidR="002E5346">
        <w:rPr>
          <w:sz w:val="22"/>
          <w:szCs w:val="22"/>
        </w:rPr>
        <w:t xml:space="preserve">Legal </w:t>
      </w:r>
      <w:r w:rsidR="00067345">
        <w:rPr>
          <w:sz w:val="22"/>
          <w:szCs w:val="22"/>
        </w:rPr>
        <w:t>e</w:t>
      </w:r>
      <w:r w:rsidR="002E5346">
        <w:rPr>
          <w:sz w:val="22"/>
          <w:szCs w:val="22"/>
        </w:rPr>
        <w:t xml:space="preserve">ntity </w:t>
      </w:r>
      <w:r w:rsidR="00067345">
        <w:rPr>
          <w:sz w:val="22"/>
          <w:szCs w:val="22"/>
        </w:rPr>
        <w:t>f</w:t>
      </w:r>
      <w:r w:rsidR="002E5346">
        <w:rPr>
          <w:sz w:val="22"/>
          <w:szCs w:val="22"/>
        </w:rPr>
        <w:t>ile</w:t>
      </w:r>
      <w:r>
        <w:rPr>
          <w:sz w:val="22"/>
          <w:szCs w:val="22"/>
        </w:rPr>
        <w:tab/>
      </w:r>
      <w:r w:rsidR="002E5346" w:rsidRPr="00012D32">
        <w:rPr>
          <w:sz w:val="22"/>
          <w:szCs w:val="22"/>
        </w:rPr>
        <w:t>Form 4.5.b</w:t>
      </w:r>
      <w:r w:rsidR="002608C1">
        <w:rPr>
          <w:sz w:val="22"/>
          <w:szCs w:val="22"/>
        </w:rPr>
        <w:t xml:space="preserve"> </w:t>
      </w:r>
      <w:r w:rsidR="002608C1">
        <w:rPr>
          <w:sz w:val="22"/>
          <w:szCs w:val="22"/>
        </w:rPr>
        <w:br/>
        <w:t>(to be added in the document)</w:t>
      </w:r>
    </w:p>
    <w:p w14:paraId="4FBF4435" w14:textId="77777777" w:rsidR="00403BAF" w:rsidRDefault="00403BAF" w:rsidP="00403BAF">
      <w:pPr>
        <w:tabs>
          <w:tab w:val="left" w:pos="1418"/>
          <w:tab w:val="left" w:pos="1701"/>
          <w:tab w:val="left" w:leader="dot" w:pos="7371"/>
        </w:tabs>
        <w:spacing w:before="60"/>
        <w:ind w:left="142"/>
        <w:rPr>
          <w:sz w:val="22"/>
          <w:szCs w:val="22"/>
        </w:rPr>
      </w:pPr>
      <w:r>
        <w:rPr>
          <w:sz w:val="22"/>
          <w:szCs w:val="22"/>
        </w:rPr>
        <w:tab/>
        <w:t>-</w:t>
      </w:r>
      <w:r w:rsidRPr="00012D32">
        <w:rPr>
          <w:sz w:val="22"/>
          <w:szCs w:val="22"/>
        </w:rPr>
        <w:tab/>
        <w:t>Financial capacity</w:t>
      </w:r>
      <w:r w:rsidRPr="00012D32">
        <w:rPr>
          <w:sz w:val="22"/>
          <w:szCs w:val="22"/>
        </w:rPr>
        <w:tab/>
        <w:t>Form 4.4</w:t>
      </w:r>
    </w:p>
    <w:p w14:paraId="251B7BD1" w14:textId="3E72FFA5" w:rsidR="00403BAF" w:rsidRPr="00012D32" w:rsidRDefault="00403BAF" w:rsidP="00403BAF">
      <w:pPr>
        <w:tabs>
          <w:tab w:val="left" w:pos="1418"/>
          <w:tab w:val="left" w:pos="1701"/>
          <w:tab w:val="left" w:leader="dot" w:pos="7371"/>
        </w:tabs>
        <w:spacing w:before="60"/>
        <w:ind w:left="1698" w:hanging="705"/>
        <w:rPr>
          <w:sz w:val="22"/>
          <w:szCs w:val="22"/>
        </w:rPr>
      </w:pPr>
      <w:r>
        <w:rPr>
          <w:sz w:val="22"/>
          <w:szCs w:val="22"/>
        </w:rPr>
        <w:tab/>
        <w:t>-</w:t>
      </w:r>
      <w:r w:rsidRPr="00012D32">
        <w:rPr>
          <w:sz w:val="22"/>
          <w:szCs w:val="22"/>
        </w:rPr>
        <w:tab/>
        <w:t>Technical and professional capacity</w:t>
      </w:r>
      <w:r w:rsidRPr="00012D32">
        <w:rPr>
          <w:sz w:val="22"/>
          <w:szCs w:val="22"/>
        </w:rPr>
        <w:tab/>
        <w:t>Form 4.6.5</w:t>
      </w:r>
    </w:p>
    <w:p w14:paraId="3CFCA62B" w14:textId="6CF03F9A" w:rsidR="00292EE7" w:rsidRPr="00012D32" w:rsidRDefault="00B91FCF" w:rsidP="00012D32">
      <w:pPr>
        <w:tabs>
          <w:tab w:val="left" w:pos="1418"/>
          <w:tab w:val="left" w:pos="2127"/>
          <w:tab w:val="left" w:pos="6804"/>
        </w:tabs>
        <w:spacing w:before="60"/>
        <w:ind w:left="142"/>
        <w:rPr>
          <w:sz w:val="22"/>
          <w:szCs w:val="22"/>
        </w:rPr>
      </w:pPr>
      <w:r w:rsidRPr="00012D32">
        <w:rPr>
          <w:sz w:val="22"/>
          <w:szCs w:val="22"/>
        </w:rPr>
        <w:t xml:space="preserve">SECTION </w:t>
      </w:r>
      <w:r w:rsidR="008D7036" w:rsidRPr="00012D32">
        <w:rPr>
          <w:sz w:val="22"/>
          <w:szCs w:val="22"/>
        </w:rPr>
        <w:t>4</w:t>
      </w:r>
      <w:r w:rsidRPr="00012D32">
        <w:rPr>
          <w:sz w:val="22"/>
          <w:szCs w:val="22"/>
        </w:rPr>
        <w:t>:</w:t>
      </w:r>
      <w:r w:rsidRPr="00012D32">
        <w:rPr>
          <w:sz w:val="22"/>
          <w:szCs w:val="22"/>
        </w:rPr>
        <w:tab/>
        <w:t>TECHNICAL OFFER</w:t>
      </w:r>
      <w:r w:rsidR="008D7036" w:rsidRPr="00012D32">
        <w:rPr>
          <w:sz w:val="22"/>
          <w:szCs w:val="22"/>
        </w:rPr>
        <w:t>:</w:t>
      </w:r>
    </w:p>
    <w:p w14:paraId="0F6BD761" w14:textId="62CF0117" w:rsidR="00A6310D" w:rsidRDefault="00A6310D" w:rsidP="00A6310D">
      <w:pPr>
        <w:tabs>
          <w:tab w:val="left" w:pos="1418"/>
          <w:tab w:val="left" w:pos="1701"/>
          <w:tab w:val="left" w:leader="dot" w:pos="7371"/>
        </w:tabs>
        <w:spacing w:before="60"/>
        <w:ind w:left="142"/>
        <w:rPr>
          <w:sz w:val="22"/>
          <w:szCs w:val="22"/>
        </w:rPr>
      </w:pPr>
      <w:r w:rsidRPr="00012D32">
        <w:rPr>
          <w:sz w:val="22"/>
          <w:szCs w:val="22"/>
        </w:rPr>
        <w:tab/>
        <w:t>-</w:t>
      </w:r>
      <w:r w:rsidRPr="00012D32">
        <w:rPr>
          <w:sz w:val="22"/>
          <w:szCs w:val="22"/>
        </w:rPr>
        <w:tab/>
        <w:t>Overview of the tenderer’s staff</w:t>
      </w:r>
      <w:r w:rsidRPr="00012D32">
        <w:rPr>
          <w:sz w:val="22"/>
          <w:szCs w:val="22"/>
        </w:rPr>
        <w:tab/>
        <w:t>Form 4.6.1.2</w:t>
      </w:r>
    </w:p>
    <w:p w14:paraId="4CA471F0" w14:textId="1097FCC3" w:rsidR="00A964D4" w:rsidRPr="00012D32" w:rsidRDefault="00A964D4" w:rsidP="00012D32">
      <w:pPr>
        <w:tabs>
          <w:tab w:val="left" w:pos="1418"/>
          <w:tab w:val="left" w:pos="1701"/>
          <w:tab w:val="left" w:leader="dot" w:pos="7371"/>
        </w:tabs>
        <w:spacing w:before="60"/>
        <w:ind w:left="142"/>
        <w:rPr>
          <w:sz w:val="22"/>
          <w:szCs w:val="22"/>
        </w:rPr>
      </w:pPr>
      <w:r w:rsidRPr="00012D32">
        <w:rPr>
          <w:sz w:val="22"/>
          <w:szCs w:val="22"/>
        </w:rPr>
        <w:tab/>
        <w:t>-</w:t>
      </w:r>
      <w:r w:rsidRPr="00012D32">
        <w:rPr>
          <w:sz w:val="22"/>
          <w:szCs w:val="22"/>
        </w:rPr>
        <w:tab/>
        <w:t>CVs of key staff</w:t>
      </w:r>
      <w:r w:rsidR="00012D32" w:rsidRPr="00012D32">
        <w:rPr>
          <w:sz w:val="22"/>
          <w:szCs w:val="22"/>
        </w:rPr>
        <w:tab/>
      </w:r>
      <w:r w:rsidRPr="00012D32">
        <w:rPr>
          <w:sz w:val="22"/>
          <w:szCs w:val="22"/>
        </w:rPr>
        <w:t>Form 4.6.1.3</w:t>
      </w:r>
    </w:p>
    <w:p w14:paraId="1748095B" w14:textId="044AA960" w:rsidR="00B91FCF" w:rsidRPr="00012D32" w:rsidRDefault="00B91FCF" w:rsidP="00012D32">
      <w:pPr>
        <w:tabs>
          <w:tab w:val="left" w:pos="1418"/>
          <w:tab w:val="left" w:pos="1701"/>
          <w:tab w:val="left" w:leader="dot" w:pos="7371"/>
        </w:tabs>
        <w:spacing w:before="60"/>
        <w:ind w:left="142"/>
        <w:rPr>
          <w:sz w:val="22"/>
          <w:szCs w:val="22"/>
        </w:rPr>
      </w:pPr>
      <w:r w:rsidRPr="00012D32">
        <w:rPr>
          <w:sz w:val="22"/>
          <w:szCs w:val="22"/>
        </w:rPr>
        <w:tab/>
        <w:t>-</w:t>
      </w:r>
      <w:r w:rsidRPr="00012D32">
        <w:rPr>
          <w:sz w:val="22"/>
          <w:szCs w:val="22"/>
        </w:rPr>
        <w:tab/>
        <w:t>Plant</w:t>
      </w:r>
      <w:r w:rsidR="00012D32" w:rsidRPr="00012D32">
        <w:rPr>
          <w:sz w:val="22"/>
          <w:szCs w:val="22"/>
        </w:rPr>
        <w:tab/>
      </w:r>
      <w:r w:rsidRPr="00012D32">
        <w:rPr>
          <w:sz w:val="22"/>
          <w:szCs w:val="22"/>
        </w:rPr>
        <w:t>Form 4.6.2</w:t>
      </w:r>
    </w:p>
    <w:p w14:paraId="7D0A7294" w14:textId="0E1FCEDF" w:rsidR="008D7036" w:rsidRPr="00012D32" w:rsidRDefault="00B91FCF" w:rsidP="00012D32">
      <w:pPr>
        <w:tabs>
          <w:tab w:val="left" w:pos="1418"/>
          <w:tab w:val="left" w:pos="1701"/>
          <w:tab w:val="left" w:leader="dot" w:pos="7371"/>
        </w:tabs>
        <w:spacing w:before="60"/>
        <w:ind w:left="142"/>
        <w:rPr>
          <w:sz w:val="22"/>
          <w:szCs w:val="22"/>
        </w:rPr>
      </w:pPr>
      <w:r w:rsidRPr="00012D32">
        <w:rPr>
          <w:sz w:val="22"/>
          <w:szCs w:val="22"/>
        </w:rPr>
        <w:tab/>
        <w:t>-</w:t>
      </w:r>
      <w:r w:rsidRPr="00012D32">
        <w:rPr>
          <w:sz w:val="22"/>
          <w:szCs w:val="22"/>
        </w:rPr>
        <w:tab/>
        <w:t>Work plan and programme</w:t>
      </w:r>
      <w:r w:rsidR="00012D32" w:rsidRPr="00012D32">
        <w:rPr>
          <w:sz w:val="22"/>
          <w:szCs w:val="22"/>
        </w:rPr>
        <w:tab/>
      </w:r>
      <w:r w:rsidRPr="00012D32">
        <w:rPr>
          <w:sz w:val="22"/>
          <w:szCs w:val="22"/>
        </w:rPr>
        <w:t>Form 4.6.3</w:t>
      </w:r>
    </w:p>
    <w:p w14:paraId="7A49C92A" w14:textId="059CEEAC" w:rsidR="00C52443" w:rsidRPr="00012D32" w:rsidRDefault="008D7036" w:rsidP="002608C1">
      <w:pPr>
        <w:tabs>
          <w:tab w:val="left" w:pos="1418"/>
          <w:tab w:val="left" w:pos="1701"/>
          <w:tab w:val="left" w:leader="dot" w:pos="7371"/>
          <w:tab w:val="right" w:leader="dot" w:pos="7513"/>
          <w:tab w:val="left" w:pos="9356"/>
        </w:tabs>
        <w:spacing w:before="60"/>
        <w:ind w:left="1418"/>
        <w:rPr>
          <w:sz w:val="22"/>
          <w:szCs w:val="22"/>
        </w:rPr>
      </w:pPr>
      <w:r w:rsidRPr="00012D32">
        <w:rPr>
          <w:sz w:val="22"/>
          <w:szCs w:val="22"/>
        </w:rPr>
        <w:t>-</w:t>
      </w:r>
      <w:r w:rsidR="00012D32" w:rsidRPr="00012D32">
        <w:rPr>
          <w:sz w:val="22"/>
          <w:szCs w:val="22"/>
        </w:rPr>
        <w:tab/>
      </w:r>
      <w:r w:rsidR="00C52443" w:rsidRPr="00012D32">
        <w:rPr>
          <w:sz w:val="22"/>
          <w:szCs w:val="22"/>
        </w:rPr>
        <w:t>Power of attorney</w:t>
      </w:r>
      <w:r w:rsidR="00012D32" w:rsidRPr="00012D32">
        <w:rPr>
          <w:sz w:val="22"/>
          <w:szCs w:val="22"/>
        </w:rPr>
        <w:tab/>
      </w:r>
      <w:r w:rsidR="00C52443" w:rsidRPr="00012D32">
        <w:rPr>
          <w:sz w:val="22"/>
          <w:szCs w:val="22"/>
        </w:rPr>
        <w:t>Form 4.3</w:t>
      </w:r>
    </w:p>
    <w:p w14:paraId="4362A75B" w14:textId="64BE67DF" w:rsidR="00292EE7" w:rsidRPr="00E725FE" w:rsidRDefault="00012D32" w:rsidP="002608C1">
      <w:pPr>
        <w:tabs>
          <w:tab w:val="left" w:pos="1418"/>
          <w:tab w:val="left" w:pos="1701"/>
          <w:tab w:val="left" w:leader="dot" w:pos="7371"/>
          <w:tab w:val="right" w:leader="dot" w:pos="7513"/>
          <w:tab w:val="left" w:pos="9356"/>
        </w:tabs>
        <w:spacing w:before="60"/>
        <w:ind w:left="1688" w:hanging="270"/>
        <w:rPr>
          <w:sz w:val="22"/>
          <w:szCs w:val="22"/>
        </w:rPr>
      </w:pPr>
      <w:r w:rsidRPr="00012D32">
        <w:rPr>
          <w:sz w:val="22"/>
          <w:szCs w:val="22"/>
        </w:rPr>
        <w:t>-</w:t>
      </w:r>
      <w:r w:rsidRPr="00012D32">
        <w:rPr>
          <w:sz w:val="22"/>
          <w:szCs w:val="22"/>
        </w:rPr>
        <w:tab/>
      </w:r>
      <w:r w:rsidR="00292EE7" w:rsidRPr="00012D32">
        <w:rPr>
          <w:sz w:val="22"/>
          <w:szCs w:val="22"/>
        </w:rPr>
        <w:t>Financial identification form</w:t>
      </w:r>
      <w:r w:rsidRPr="00012D32">
        <w:rPr>
          <w:sz w:val="22"/>
          <w:szCs w:val="22"/>
        </w:rPr>
        <w:tab/>
      </w:r>
      <w:proofErr w:type="spellStart"/>
      <w:r w:rsidR="00292EE7" w:rsidRPr="00012D32">
        <w:rPr>
          <w:sz w:val="22"/>
          <w:szCs w:val="22"/>
        </w:rPr>
        <w:t>Form</w:t>
      </w:r>
      <w:proofErr w:type="spellEnd"/>
      <w:r w:rsidR="00292EE7" w:rsidRPr="00012D32">
        <w:rPr>
          <w:sz w:val="22"/>
          <w:szCs w:val="22"/>
        </w:rPr>
        <w:t xml:space="preserve"> </w:t>
      </w:r>
      <w:r w:rsidR="002E5346" w:rsidRPr="00012D32">
        <w:rPr>
          <w:sz w:val="22"/>
          <w:szCs w:val="22"/>
        </w:rPr>
        <w:t>4.</w:t>
      </w:r>
      <w:proofErr w:type="gramStart"/>
      <w:r w:rsidR="002E5346" w:rsidRPr="00012D32">
        <w:rPr>
          <w:sz w:val="22"/>
          <w:szCs w:val="22"/>
        </w:rPr>
        <w:t>5.a</w:t>
      </w:r>
      <w:proofErr w:type="gramEnd"/>
      <w:r w:rsidR="002608C1">
        <w:rPr>
          <w:sz w:val="22"/>
          <w:szCs w:val="22"/>
        </w:rPr>
        <w:br/>
        <w:t>(to be added in the document)</w:t>
      </w:r>
    </w:p>
    <w:p w14:paraId="69CE36A5" w14:textId="77777777" w:rsidR="00292EE7" w:rsidRPr="00E725FE" w:rsidRDefault="00292EE7" w:rsidP="00292EE7">
      <w:pPr>
        <w:spacing w:before="60"/>
        <w:ind w:left="1418" w:hanging="1276"/>
        <w:rPr>
          <w:sz w:val="22"/>
          <w:szCs w:val="22"/>
        </w:rPr>
      </w:pPr>
      <w:r w:rsidRPr="00E725FE">
        <w:rPr>
          <w:sz w:val="22"/>
          <w:szCs w:val="22"/>
        </w:rPr>
        <w:t>SECTION 5:</w:t>
      </w:r>
      <w:r w:rsidRPr="00E725FE">
        <w:rPr>
          <w:sz w:val="22"/>
          <w:szCs w:val="22"/>
        </w:rPr>
        <w:tab/>
        <w:t>ADMINISTRATIVE COMPLIANCE GRID AND EVALUATION GRID</w:t>
      </w:r>
    </w:p>
    <w:p w14:paraId="27135A3E" w14:textId="77777777" w:rsidR="00292EE7" w:rsidRPr="00E725FE" w:rsidRDefault="00292EE7" w:rsidP="00292EE7">
      <w:pPr>
        <w:tabs>
          <w:tab w:val="right" w:leader="dot" w:pos="7371"/>
          <w:tab w:val="left" w:pos="9356"/>
        </w:tabs>
        <w:ind w:left="1418"/>
        <w:rPr>
          <w:sz w:val="22"/>
          <w:szCs w:val="22"/>
        </w:rPr>
      </w:pPr>
      <w:r w:rsidRPr="00E725FE">
        <w:rPr>
          <w:sz w:val="22"/>
          <w:szCs w:val="22"/>
        </w:rPr>
        <w:t>Administrative compliance grid</w:t>
      </w:r>
    </w:p>
    <w:p w14:paraId="2C79D17E" w14:textId="77777777" w:rsidR="00292EE7" w:rsidRPr="00E725FE" w:rsidRDefault="00292EE7" w:rsidP="00292EE7">
      <w:pPr>
        <w:tabs>
          <w:tab w:val="right" w:leader="dot" w:pos="7371"/>
          <w:tab w:val="left" w:pos="9356"/>
        </w:tabs>
        <w:ind w:left="1418"/>
        <w:rPr>
          <w:sz w:val="22"/>
          <w:szCs w:val="22"/>
        </w:rPr>
      </w:pPr>
      <w:r w:rsidRPr="00E725FE">
        <w:rPr>
          <w:sz w:val="22"/>
          <w:szCs w:val="22"/>
        </w:rPr>
        <w:t>Evaluation grid</w:t>
      </w:r>
    </w:p>
    <w:p w14:paraId="5866A7DD" w14:textId="77777777" w:rsidR="00292EE7" w:rsidRPr="00E725FE" w:rsidRDefault="00292EE7" w:rsidP="00292EE7">
      <w:pPr>
        <w:keepNext/>
        <w:keepLines/>
        <w:rPr>
          <w:b/>
          <w:sz w:val="22"/>
          <w:szCs w:val="22"/>
        </w:rPr>
      </w:pPr>
      <w:r w:rsidRPr="00E725FE">
        <w:rPr>
          <w:b/>
          <w:sz w:val="22"/>
          <w:szCs w:val="22"/>
        </w:rPr>
        <w:lastRenderedPageBreak/>
        <w:t>VOLUME 2</w:t>
      </w:r>
    </w:p>
    <w:p w14:paraId="363F3821" w14:textId="77777777" w:rsidR="00A964D4" w:rsidRDefault="00292EE7" w:rsidP="00292EE7">
      <w:pPr>
        <w:keepNext/>
        <w:keepLines/>
        <w:tabs>
          <w:tab w:val="right" w:pos="1418"/>
        </w:tabs>
        <w:spacing w:before="60"/>
        <w:ind w:left="142"/>
        <w:rPr>
          <w:sz w:val="22"/>
          <w:szCs w:val="22"/>
        </w:rPr>
      </w:pPr>
      <w:r w:rsidRPr="00E725FE">
        <w:rPr>
          <w:sz w:val="22"/>
          <w:szCs w:val="22"/>
        </w:rPr>
        <w:t>SECTION 1:</w:t>
      </w:r>
      <w:r w:rsidRPr="00E725FE">
        <w:rPr>
          <w:sz w:val="22"/>
          <w:szCs w:val="22"/>
        </w:rPr>
        <w:tab/>
      </w:r>
      <w:r w:rsidRPr="00E725FE">
        <w:rPr>
          <w:sz w:val="22"/>
          <w:szCs w:val="22"/>
        </w:rPr>
        <w:tab/>
        <w:t>CONTRACT FORM</w:t>
      </w:r>
    </w:p>
    <w:p w14:paraId="4063485E" w14:textId="77777777" w:rsidR="002608C1" w:rsidRPr="00E725FE" w:rsidRDefault="00A964D4" w:rsidP="002608C1">
      <w:pPr>
        <w:keepNext/>
        <w:keepLines/>
        <w:tabs>
          <w:tab w:val="right" w:pos="1418"/>
        </w:tabs>
        <w:spacing w:before="60"/>
        <w:ind w:left="142"/>
        <w:rPr>
          <w:sz w:val="22"/>
          <w:szCs w:val="22"/>
        </w:rPr>
      </w:pPr>
      <w:r>
        <w:rPr>
          <w:sz w:val="22"/>
          <w:szCs w:val="22"/>
        </w:rPr>
        <w:t>SECTION 2</w:t>
      </w:r>
      <w:r w:rsidRPr="00A964D4">
        <w:rPr>
          <w:sz w:val="22"/>
          <w:szCs w:val="22"/>
        </w:rPr>
        <w:t>:</w:t>
      </w:r>
      <w:r w:rsidRPr="00A964D4">
        <w:rPr>
          <w:sz w:val="22"/>
          <w:szCs w:val="22"/>
        </w:rPr>
        <w:tab/>
      </w:r>
      <w:r w:rsidRPr="00A964D4">
        <w:rPr>
          <w:sz w:val="22"/>
          <w:szCs w:val="22"/>
        </w:rPr>
        <w:tab/>
      </w:r>
      <w:r w:rsidR="002608C1" w:rsidRPr="00E725FE">
        <w:rPr>
          <w:sz w:val="22"/>
          <w:szCs w:val="22"/>
        </w:rPr>
        <w:t>GENERAL CONDITIONS FOR WORKS CONTRACTS</w:t>
      </w:r>
    </w:p>
    <w:p w14:paraId="37F59CE1" w14:textId="71450200" w:rsidR="00A964D4" w:rsidRDefault="002608C1" w:rsidP="002608C1">
      <w:pPr>
        <w:tabs>
          <w:tab w:val="right" w:pos="1418"/>
        </w:tabs>
        <w:spacing w:before="60"/>
        <w:ind w:left="142"/>
        <w:rPr>
          <w:sz w:val="22"/>
          <w:szCs w:val="22"/>
        </w:rPr>
      </w:pPr>
      <w:r w:rsidRPr="00E725FE">
        <w:rPr>
          <w:sz w:val="22"/>
          <w:szCs w:val="22"/>
        </w:rPr>
        <w:t xml:space="preserve">[EDF: SECTION 7: </w:t>
      </w:r>
      <w:r w:rsidRPr="00381AAA">
        <w:rPr>
          <w:sz w:val="22"/>
          <w:szCs w:val="22"/>
        </w:rPr>
        <w:t>TAX AND CUSTOMS ARRANGEMENTS</w:t>
      </w:r>
      <w:r w:rsidRPr="00E725FE">
        <w:rPr>
          <w:sz w:val="22"/>
          <w:szCs w:val="22"/>
        </w:rPr>
        <w:t>]</w:t>
      </w:r>
    </w:p>
    <w:p w14:paraId="097FF9FC" w14:textId="377138D5" w:rsidR="00292EE7" w:rsidRPr="00E725FE" w:rsidRDefault="00292EE7" w:rsidP="002608C1">
      <w:pPr>
        <w:keepNext/>
        <w:keepLines/>
        <w:tabs>
          <w:tab w:val="right" w:pos="1418"/>
        </w:tabs>
        <w:spacing w:before="60"/>
        <w:ind w:left="142"/>
        <w:rPr>
          <w:sz w:val="22"/>
          <w:szCs w:val="22"/>
        </w:rPr>
      </w:pPr>
      <w:r w:rsidRPr="00E725FE">
        <w:rPr>
          <w:sz w:val="22"/>
          <w:szCs w:val="22"/>
        </w:rPr>
        <w:t xml:space="preserve">SECTION </w:t>
      </w:r>
      <w:r w:rsidR="00A964D4">
        <w:rPr>
          <w:sz w:val="22"/>
          <w:szCs w:val="22"/>
        </w:rPr>
        <w:t>3</w:t>
      </w:r>
      <w:r w:rsidRPr="00E725FE">
        <w:rPr>
          <w:sz w:val="22"/>
          <w:szCs w:val="22"/>
        </w:rPr>
        <w:t>:</w:t>
      </w:r>
      <w:r w:rsidRPr="00E725FE">
        <w:rPr>
          <w:sz w:val="22"/>
          <w:szCs w:val="22"/>
        </w:rPr>
        <w:tab/>
      </w:r>
      <w:r w:rsidRPr="00E725FE">
        <w:rPr>
          <w:sz w:val="22"/>
          <w:szCs w:val="22"/>
        </w:rPr>
        <w:tab/>
      </w:r>
      <w:r w:rsidR="002608C1" w:rsidRPr="00A964D4">
        <w:rPr>
          <w:sz w:val="22"/>
          <w:szCs w:val="22"/>
        </w:rPr>
        <w:t>SPECIAL CONDITIONS</w:t>
      </w:r>
    </w:p>
    <w:p w14:paraId="0DA5F4F1" w14:textId="77777777" w:rsidR="00292EE7" w:rsidRPr="00E725FE" w:rsidRDefault="00292EE7" w:rsidP="00292EE7">
      <w:pPr>
        <w:rPr>
          <w:sz w:val="22"/>
          <w:szCs w:val="22"/>
        </w:rPr>
      </w:pPr>
    </w:p>
    <w:p w14:paraId="32B28476" w14:textId="77777777" w:rsidR="00292EE7" w:rsidRPr="00E725FE" w:rsidRDefault="00292EE7" w:rsidP="00292EE7">
      <w:pPr>
        <w:rPr>
          <w:b/>
          <w:sz w:val="22"/>
          <w:szCs w:val="22"/>
        </w:rPr>
      </w:pPr>
      <w:r w:rsidRPr="00E725FE">
        <w:rPr>
          <w:b/>
          <w:sz w:val="22"/>
          <w:szCs w:val="22"/>
        </w:rPr>
        <w:t>VOLUME 3</w:t>
      </w:r>
    </w:p>
    <w:p w14:paraId="05908494" w14:textId="77777777" w:rsidR="00292EE7" w:rsidRPr="00E725FE" w:rsidRDefault="00292EE7" w:rsidP="00292EE7">
      <w:pPr>
        <w:spacing w:before="60"/>
        <w:ind w:left="142"/>
        <w:rPr>
          <w:sz w:val="22"/>
          <w:szCs w:val="22"/>
        </w:rPr>
      </w:pPr>
      <w:r w:rsidRPr="00E725FE">
        <w:rPr>
          <w:sz w:val="22"/>
          <w:szCs w:val="22"/>
        </w:rPr>
        <w:t>TECHNICAL SPECIFICATIONS</w:t>
      </w:r>
    </w:p>
    <w:p w14:paraId="2758486C" w14:textId="29128F76" w:rsidR="00C07347" w:rsidRPr="00E725FE" w:rsidRDefault="00C07347" w:rsidP="00292EE7">
      <w:pPr>
        <w:rPr>
          <w:sz w:val="22"/>
          <w:szCs w:val="22"/>
        </w:rPr>
      </w:pPr>
    </w:p>
    <w:p w14:paraId="2F448682" w14:textId="2BC93EB7" w:rsidR="00292EE7" w:rsidRPr="00E725FE" w:rsidRDefault="00292EE7" w:rsidP="00292EE7">
      <w:pPr>
        <w:rPr>
          <w:b/>
          <w:sz w:val="22"/>
          <w:szCs w:val="22"/>
        </w:rPr>
      </w:pPr>
      <w:r w:rsidRPr="00E725FE">
        <w:rPr>
          <w:b/>
          <w:sz w:val="22"/>
          <w:szCs w:val="22"/>
        </w:rPr>
        <w:t>VOLUME 4</w:t>
      </w:r>
      <w:r w:rsidR="002608C1">
        <w:rPr>
          <w:b/>
          <w:sz w:val="22"/>
          <w:szCs w:val="22"/>
        </w:rPr>
        <w:t>.2</w:t>
      </w:r>
    </w:p>
    <w:p w14:paraId="72E8F86C" w14:textId="6E6A20A5" w:rsidR="00292EE7" w:rsidRPr="00E725FE" w:rsidRDefault="00292EE7" w:rsidP="00292EE7">
      <w:pPr>
        <w:spacing w:before="60"/>
        <w:ind w:left="142"/>
        <w:rPr>
          <w:sz w:val="22"/>
          <w:szCs w:val="22"/>
        </w:rPr>
      </w:pPr>
      <w:r w:rsidRPr="00696E9B">
        <w:rPr>
          <w:sz w:val="22"/>
          <w:szCs w:val="22"/>
        </w:rPr>
        <w:t>FINANCIAL OFFER LUMP SUM CONTRACTS</w:t>
      </w:r>
    </w:p>
    <w:p w14:paraId="6E8F4736" w14:textId="77777777" w:rsidR="00292EE7" w:rsidRPr="00E725FE" w:rsidRDefault="00292EE7" w:rsidP="00292EE7">
      <w:pPr>
        <w:rPr>
          <w:sz w:val="22"/>
          <w:szCs w:val="22"/>
        </w:rPr>
      </w:pPr>
    </w:p>
    <w:p w14:paraId="09ABC5C0" w14:textId="77777777" w:rsidR="00292EE7" w:rsidRPr="00E725FE" w:rsidRDefault="00292EE7" w:rsidP="00292EE7">
      <w:pPr>
        <w:rPr>
          <w:b/>
          <w:sz w:val="22"/>
          <w:szCs w:val="22"/>
        </w:rPr>
      </w:pPr>
      <w:r w:rsidRPr="00E725FE">
        <w:rPr>
          <w:b/>
          <w:sz w:val="22"/>
          <w:szCs w:val="22"/>
        </w:rPr>
        <w:t>VOLUME 5</w:t>
      </w:r>
    </w:p>
    <w:p w14:paraId="1DCE1637" w14:textId="77777777" w:rsidR="00292EE7" w:rsidRPr="00E725FE" w:rsidRDefault="00292EE7" w:rsidP="00292EE7">
      <w:pPr>
        <w:spacing w:before="60"/>
        <w:ind w:left="142"/>
        <w:rPr>
          <w:sz w:val="22"/>
          <w:szCs w:val="22"/>
        </w:rPr>
      </w:pPr>
      <w:r w:rsidRPr="00E725FE">
        <w:rPr>
          <w:sz w:val="22"/>
          <w:szCs w:val="22"/>
        </w:rPr>
        <w:t>DESIGN DOCUMENTS, INCLUDING DRAWINGS</w:t>
      </w:r>
    </w:p>
    <w:p w14:paraId="0637100E" w14:textId="77777777" w:rsidR="00292EE7" w:rsidRPr="00E725FE" w:rsidRDefault="00292EE7" w:rsidP="00292EE7">
      <w:pPr>
        <w:rPr>
          <w:sz w:val="22"/>
          <w:szCs w:val="22"/>
        </w:rPr>
      </w:pPr>
    </w:p>
    <w:p w14:paraId="096F94EC" w14:textId="3248E764" w:rsidR="00292EE7" w:rsidRPr="00E725FE" w:rsidRDefault="00292EE7">
      <w:pPr>
        <w:tabs>
          <w:tab w:val="left" w:pos="709"/>
          <w:tab w:val="left" w:pos="851"/>
          <w:tab w:val="left" w:pos="1134"/>
          <w:tab w:val="left" w:pos="1418"/>
        </w:tabs>
        <w:jc w:val="both"/>
        <w:rPr>
          <w:sz w:val="22"/>
          <w:szCs w:val="22"/>
        </w:rPr>
      </w:pPr>
      <w:bookmarkStart w:id="0" w:name="_Hlt519938261"/>
      <w:r w:rsidRPr="00E725FE">
        <w:rPr>
          <w:sz w:val="22"/>
          <w:szCs w:val="22"/>
        </w:rPr>
        <w:t xml:space="preserve">For full information about procurement procedures please consult the </w:t>
      </w:r>
      <w:r w:rsidR="00067345">
        <w:rPr>
          <w:sz w:val="22"/>
          <w:szCs w:val="22"/>
        </w:rPr>
        <w:t>p</w:t>
      </w:r>
      <w:r w:rsidRPr="00E725FE">
        <w:rPr>
          <w:sz w:val="22"/>
          <w:szCs w:val="22"/>
        </w:rPr>
        <w:t xml:space="preserve">ractical </w:t>
      </w:r>
      <w:r w:rsidR="00067345">
        <w:rPr>
          <w:sz w:val="22"/>
          <w:szCs w:val="22"/>
        </w:rPr>
        <w:t>g</w:t>
      </w:r>
      <w:r w:rsidRPr="00E725FE">
        <w:rPr>
          <w:sz w:val="22"/>
          <w:szCs w:val="22"/>
        </w:rPr>
        <w:t xml:space="preserve">uide and its annexes, which can be downloaded from the following web page: </w:t>
      </w:r>
      <w:bookmarkEnd w:id="0"/>
      <w:r w:rsidR="00012D32">
        <w:rPr>
          <w:sz w:val="22"/>
          <w:szCs w:val="22"/>
        </w:rPr>
        <w:fldChar w:fldCharType="begin"/>
      </w:r>
      <w:r w:rsidR="00012D32">
        <w:rPr>
          <w:sz w:val="22"/>
          <w:szCs w:val="22"/>
        </w:rPr>
        <w:instrText xml:space="preserve"> HYPERLINK "http://ec.europa.eu/europeaid/funding/about-funding-and-procedures/procedures-and-practical-guide-prag_en" </w:instrText>
      </w:r>
      <w:r w:rsidR="00012D32">
        <w:rPr>
          <w:sz w:val="22"/>
          <w:szCs w:val="22"/>
        </w:rPr>
        <w:fldChar w:fldCharType="separate"/>
      </w:r>
      <w:r w:rsidR="00012D32" w:rsidRPr="00012D32">
        <w:rPr>
          <w:rStyle w:val="Hyperlink"/>
          <w:sz w:val="22"/>
          <w:szCs w:val="22"/>
        </w:rPr>
        <w:t>http://ec.europa.eu/europeaid/funding/about-funding-and-procedures/procedures-and-practical-guide-prag_en</w:t>
      </w:r>
      <w:r w:rsidR="00012D32">
        <w:rPr>
          <w:sz w:val="22"/>
          <w:szCs w:val="22"/>
        </w:rPr>
        <w:fldChar w:fldCharType="end"/>
      </w:r>
    </w:p>
    <w:p w14:paraId="18B0DF2E" w14:textId="77777777" w:rsidR="00292EE7" w:rsidRPr="00E725FE" w:rsidRDefault="00292EE7">
      <w:pPr>
        <w:rPr>
          <w:sz w:val="22"/>
          <w:szCs w:val="22"/>
        </w:rPr>
      </w:pPr>
    </w:p>
    <w:p w14:paraId="35C14B3E" w14:textId="77777777" w:rsidR="00C64EEE" w:rsidRDefault="00292EE7">
      <w:pPr>
        <w:jc w:val="both"/>
        <w:rPr>
          <w:sz w:val="22"/>
          <w:szCs w:val="22"/>
        </w:rPr>
      </w:pPr>
      <w:r w:rsidRPr="00E725FE">
        <w:rPr>
          <w:sz w:val="22"/>
          <w:szCs w:val="22"/>
        </w:rPr>
        <w:t xml:space="preserve">We look forward to receiving your tender. </w:t>
      </w:r>
    </w:p>
    <w:p w14:paraId="19DFF59D" w14:textId="77777777" w:rsidR="00C64EEE" w:rsidRDefault="00C64EEE">
      <w:pPr>
        <w:jc w:val="both"/>
        <w:rPr>
          <w:sz w:val="22"/>
          <w:szCs w:val="22"/>
        </w:rPr>
      </w:pPr>
    </w:p>
    <w:p w14:paraId="71A1CFB9" w14:textId="77777777" w:rsidR="00C64EEE" w:rsidRDefault="00C64EEE" w:rsidP="00C64EEE">
      <w:pPr>
        <w:jc w:val="both"/>
        <w:rPr>
          <w:sz w:val="22"/>
          <w:szCs w:val="22"/>
        </w:rPr>
      </w:pPr>
      <w:r w:rsidRPr="009B30E7">
        <w:rPr>
          <w:sz w:val="22"/>
          <w:szCs w:val="22"/>
        </w:rPr>
        <w:t xml:space="preserve">By submitting a </w:t>
      </w:r>
      <w:proofErr w:type="gramStart"/>
      <w:r w:rsidRPr="009B30E7">
        <w:rPr>
          <w:sz w:val="22"/>
          <w:szCs w:val="22"/>
        </w:rPr>
        <w:t>tender</w:t>
      </w:r>
      <w:proofErr w:type="gramEnd"/>
      <w:r w:rsidRPr="009B30E7">
        <w:rPr>
          <w:sz w:val="22"/>
          <w:szCs w:val="22"/>
        </w:rPr>
        <w:t xml:space="preserve"> you accept to receive notification of the outcome of the procedure by electronic means.</w:t>
      </w:r>
      <w:r>
        <w:rPr>
          <w:sz w:val="22"/>
          <w:szCs w:val="22"/>
        </w:rPr>
        <w:t xml:space="preserve"> Such notification shall be deemed to have been received by you on the date upon which the contracting authority sends it to the electronic address you referred to in your offer. </w:t>
      </w:r>
    </w:p>
    <w:p w14:paraId="4F35B8E0" w14:textId="77777777" w:rsidR="00C64EEE" w:rsidRDefault="00C64EEE">
      <w:pPr>
        <w:jc w:val="both"/>
        <w:rPr>
          <w:sz w:val="22"/>
          <w:szCs w:val="22"/>
        </w:rPr>
      </w:pPr>
    </w:p>
    <w:p w14:paraId="546E9916" w14:textId="53706503" w:rsidR="00292EE7" w:rsidRPr="00E725FE" w:rsidRDefault="00292EE7">
      <w:pPr>
        <w:jc w:val="both"/>
        <w:rPr>
          <w:sz w:val="22"/>
          <w:szCs w:val="22"/>
        </w:rPr>
      </w:pPr>
      <w:r w:rsidRPr="00E725FE">
        <w:rPr>
          <w:sz w:val="22"/>
          <w:szCs w:val="22"/>
        </w:rPr>
        <w:t>If you decide not to submit a tender, we would be grateful if you could inform us in writing, stating the reasons for your decision.</w:t>
      </w:r>
    </w:p>
    <w:p w14:paraId="31F3D5BB" w14:textId="77777777" w:rsidR="00292EE7" w:rsidRPr="00E725FE" w:rsidRDefault="00292EE7">
      <w:pPr>
        <w:rPr>
          <w:sz w:val="22"/>
          <w:szCs w:val="22"/>
        </w:rPr>
      </w:pPr>
    </w:p>
    <w:p w14:paraId="725B409F" w14:textId="77777777" w:rsidR="00292EE7" w:rsidRPr="00E725FE" w:rsidRDefault="00292EE7">
      <w:pPr>
        <w:jc w:val="both"/>
        <w:rPr>
          <w:sz w:val="22"/>
          <w:szCs w:val="22"/>
        </w:rPr>
      </w:pPr>
      <w:r w:rsidRPr="00E725FE">
        <w:rPr>
          <w:sz w:val="22"/>
          <w:szCs w:val="22"/>
        </w:rPr>
        <w:t>Yours sincerely,</w:t>
      </w:r>
    </w:p>
    <w:p w14:paraId="6B0C6076" w14:textId="77777777" w:rsidR="00696E9B" w:rsidRDefault="00696E9B" w:rsidP="00696E9B">
      <w:pPr>
        <w:ind w:right="-331"/>
        <w:jc w:val="both"/>
        <w:rPr>
          <w:szCs w:val="24"/>
        </w:rPr>
      </w:pPr>
    </w:p>
    <w:p w14:paraId="514DE827" w14:textId="77777777" w:rsidR="00696E9B" w:rsidRDefault="00696E9B" w:rsidP="00696E9B">
      <w:pPr>
        <w:ind w:right="-331"/>
        <w:jc w:val="both"/>
        <w:rPr>
          <w:szCs w:val="24"/>
        </w:rPr>
      </w:pPr>
    </w:p>
    <w:p w14:paraId="2A100C64" w14:textId="77777777" w:rsidR="00696E9B" w:rsidRDefault="00696E9B" w:rsidP="00696E9B">
      <w:pPr>
        <w:ind w:right="-331"/>
        <w:jc w:val="both"/>
        <w:rPr>
          <w:szCs w:val="24"/>
        </w:rPr>
      </w:pPr>
    </w:p>
    <w:p w14:paraId="677263EC" w14:textId="77777777" w:rsidR="00696E9B" w:rsidRDefault="00696E9B" w:rsidP="00696E9B">
      <w:pPr>
        <w:ind w:right="-331"/>
        <w:jc w:val="both"/>
        <w:rPr>
          <w:szCs w:val="24"/>
        </w:rPr>
      </w:pPr>
    </w:p>
    <w:p w14:paraId="7CE24451" w14:textId="44B8250E" w:rsidR="00696E9B" w:rsidRPr="00181253" w:rsidRDefault="00696E9B" w:rsidP="00696E9B">
      <w:pPr>
        <w:ind w:right="-331"/>
        <w:jc w:val="both"/>
        <w:rPr>
          <w:szCs w:val="24"/>
        </w:rPr>
      </w:pPr>
      <w:r w:rsidRPr="00181253">
        <w:rPr>
          <w:szCs w:val="24"/>
        </w:rPr>
        <w:t>………………………………………………</w:t>
      </w:r>
    </w:p>
    <w:p w14:paraId="0F63E39F" w14:textId="77777777" w:rsidR="00696E9B" w:rsidRPr="00181253" w:rsidRDefault="00696E9B" w:rsidP="00696E9B">
      <w:pPr>
        <w:ind w:right="-331"/>
        <w:jc w:val="both"/>
        <w:rPr>
          <w:b/>
          <w:szCs w:val="24"/>
        </w:rPr>
      </w:pPr>
      <w:r w:rsidRPr="00181253">
        <w:rPr>
          <w:b/>
          <w:szCs w:val="24"/>
        </w:rPr>
        <w:t xml:space="preserve">Pius </w:t>
      </w:r>
      <w:proofErr w:type="spellStart"/>
      <w:r w:rsidRPr="00181253">
        <w:rPr>
          <w:b/>
          <w:szCs w:val="24"/>
        </w:rPr>
        <w:t>Wakabi</w:t>
      </w:r>
      <w:proofErr w:type="spellEnd"/>
      <w:r w:rsidRPr="00181253">
        <w:rPr>
          <w:b/>
          <w:szCs w:val="24"/>
        </w:rPr>
        <w:t xml:space="preserve"> </w:t>
      </w:r>
      <w:proofErr w:type="spellStart"/>
      <w:r w:rsidRPr="00181253">
        <w:rPr>
          <w:b/>
          <w:szCs w:val="24"/>
        </w:rPr>
        <w:t>Kasajja</w:t>
      </w:r>
      <w:proofErr w:type="spellEnd"/>
    </w:p>
    <w:p w14:paraId="061FF88C" w14:textId="77777777" w:rsidR="00696E9B" w:rsidRPr="00CA6C68" w:rsidRDefault="00696E9B" w:rsidP="00696E9B">
      <w:pPr>
        <w:rPr>
          <w:b/>
          <w:sz w:val="22"/>
          <w:szCs w:val="22"/>
        </w:rPr>
      </w:pPr>
      <w:r w:rsidRPr="00181253">
        <w:rPr>
          <w:szCs w:val="24"/>
        </w:rPr>
        <w:t>PERMANENT SECRETARY</w:t>
      </w:r>
    </w:p>
    <w:p w14:paraId="31CAFDDD" w14:textId="485841D4" w:rsidR="00292EE7" w:rsidRPr="00E725FE" w:rsidRDefault="00292EE7" w:rsidP="00696E9B">
      <w:pPr>
        <w:spacing w:before="1200"/>
        <w:ind w:left="5103"/>
        <w:rPr>
          <w:sz w:val="22"/>
          <w:szCs w:val="22"/>
        </w:rPr>
      </w:pPr>
    </w:p>
    <w:sectPr w:rsidR="00292EE7" w:rsidRPr="00E725FE" w:rsidSect="00012D32">
      <w:footerReference w:type="even" r:id="rId13"/>
      <w:footerReference w:type="default" r:id="rId14"/>
      <w:headerReference w:type="first" r:id="rId15"/>
      <w:footerReference w:type="first" r:id="rId16"/>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1DC6" w14:textId="77777777" w:rsidR="005E4430" w:rsidRPr="00E725FE" w:rsidRDefault="005E4430">
      <w:r w:rsidRPr="00E725FE">
        <w:separator/>
      </w:r>
    </w:p>
  </w:endnote>
  <w:endnote w:type="continuationSeparator" w:id="0">
    <w:p w14:paraId="1CB50092" w14:textId="77777777" w:rsidR="005E4430" w:rsidRPr="00E725FE" w:rsidRDefault="005E4430">
      <w:r w:rsidRPr="00E725FE">
        <w:continuationSeparator/>
      </w:r>
    </w:p>
  </w:endnote>
  <w:endnote w:type="continuationNotice" w:id="1">
    <w:p w14:paraId="43C83D7F" w14:textId="77777777" w:rsidR="005E4430" w:rsidRDefault="005E4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22B9C" w14:textId="77777777" w:rsidR="00292EE7" w:rsidRDefault="00292EE7">
    <w:pPr>
      <w:pStyle w:val="Footer"/>
      <w:framePr w:wrap="around" w:vAnchor="text" w:hAnchor="margin" w:xAlign="right" w:y="1"/>
      <w:rPr>
        <w:rStyle w:val="PageNumber"/>
      </w:rPr>
    </w:pPr>
    <w:r>
      <w:rPr>
        <w:rStyle w:val="PageNumber"/>
      </w:rPr>
      <w:fldChar w:fldCharType="begin"/>
    </w:r>
    <w:r w:rsidR="006E4D2D">
      <w:rPr>
        <w:rStyle w:val="PageNumber"/>
      </w:rPr>
      <w:instrText>PAGE</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p>
  <w:p w14:paraId="7B2FCE7F" w14:textId="77777777" w:rsidR="00292EE7" w:rsidRDefault="0029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379E9" w14:textId="674EF35C" w:rsidR="00292EE7" w:rsidRPr="00593E18" w:rsidRDefault="0036486D" w:rsidP="00292EE7">
    <w:pPr>
      <w:pStyle w:val="Footer"/>
      <w:tabs>
        <w:tab w:val="clear" w:pos="4320"/>
        <w:tab w:val="clear" w:pos="8640"/>
        <w:tab w:val="right" w:pos="9214"/>
      </w:tabs>
      <w:ind w:right="5"/>
      <w:rPr>
        <w:rStyle w:val="PageNumber"/>
        <w:sz w:val="18"/>
        <w:szCs w:val="18"/>
      </w:rPr>
    </w:pPr>
    <w:r w:rsidRPr="0036486D">
      <w:rPr>
        <w:b/>
        <w:sz w:val="18"/>
      </w:rPr>
      <w:t>August 2020</w:t>
    </w:r>
    <w:r w:rsidR="00292EE7" w:rsidRPr="00593E18">
      <w:rPr>
        <w:sz w:val="18"/>
        <w:szCs w:val="18"/>
      </w:rPr>
      <w:tab/>
      <w:t xml:space="preserve">Page </w:t>
    </w:r>
    <w:r w:rsidR="00292EE7" w:rsidRPr="00593E18">
      <w:rPr>
        <w:rStyle w:val="PageNumber"/>
        <w:sz w:val="18"/>
        <w:szCs w:val="18"/>
      </w:rPr>
      <w:fldChar w:fldCharType="begin"/>
    </w:r>
    <w:r w:rsidR="00292EE7" w:rsidRPr="00593E18">
      <w:rPr>
        <w:rStyle w:val="PageNumber"/>
        <w:sz w:val="18"/>
        <w:szCs w:val="18"/>
      </w:rPr>
      <w:instrText xml:space="preserve"> </w:instrText>
    </w:r>
    <w:r w:rsidR="006E4D2D">
      <w:rPr>
        <w:rStyle w:val="PageNumber"/>
        <w:sz w:val="18"/>
        <w:szCs w:val="18"/>
      </w:rPr>
      <w:instrText>PAGE</w:instrText>
    </w:r>
    <w:r w:rsidR="00292EE7" w:rsidRPr="00593E18">
      <w:rPr>
        <w:rStyle w:val="PageNumber"/>
        <w:sz w:val="18"/>
        <w:szCs w:val="18"/>
      </w:rPr>
      <w:instrText xml:space="preserve"> </w:instrText>
    </w:r>
    <w:r w:rsidR="00292EE7" w:rsidRPr="00593E18">
      <w:rPr>
        <w:rStyle w:val="PageNumber"/>
        <w:sz w:val="18"/>
        <w:szCs w:val="18"/>
      </w:rPr>
      <w:fldChar w:fldCharType="separate"/>
    </w:r>
    <w:r>
      <w:rPr>
        <w:rStyle w:val="PageNumber"/>
        <w:noProof/>
        <w:sz w:val="18"/>
        <w:szCs w:val="18"/>
      </w:rPr>
      <w:t>1</w:t>
    </w:r>
    <w:r w:rsidR="00292EE7" w:rsidRPr="00593E18">
      <w:rPr>
        <w:rStyle w:val="PageNumber"/>
        <w:sz w:val="18"/>
        <w:szCs w:val="18"/>
      </w:rPr>
      <w:fldChar w:fldCharType="end"/>
    </w:r>
    <w:r w:rsidR="00292EE7" w:rsidRPr="00593E18">
      <w:rPr>
        <w:rStyle w:val="PageNumber"/>
        <w:sz w:val="18"/>
        <w:szCs w:val="18"/>
      </w:rPr>
      <w:t xml:space="preserve"> of </w:t>
    </w:r>
    <w:r w:rsidR="00292EE7" w:rsidRPr="00593E18">
      <w:rPr>
        <w:rStyle w:val="PageNumber"/>
        <w:sz w:val="18"/>
        <w:szCs w:val="18"/>
      </w:rPr>
      <w:fldChar w:fldCharType="begin"/>
    </w:r>
    <w:r w:rsidR="00292EE7" w:rsidRPr="00593E18">
      <w:rPr>
        <w:rStyle w:val="PageNumber"/>
        <w:sz w:val="18"/>
        <w:szCs w:val="18"/>
      </w:rPr>
      <w:instrText xml:space="preserve"> </w:instrText>
    </w:r>
    <w:r w:rsidR="006E4D2D">
      <w:rPr>
        <w:rStyle w:val="PageNumber"/>
        <w:sz w:val="18"/>
        <w:szCs w:val="18"/>
      </w:rPr>
      <w:instrText>NUMPAGES</w:instrText>
    </w:r>
    <w:r w:rsidR="00292EE7" w:rsidRPr="00593E18">
      <w:rPr>
        <w:rStyle w:val="PageNumber"/>
        <w:sz w:val="18"/>
        <w:szCs w:val="18"/>
      </w:rPr>
      <w:instrText xml:space="preserve"> </w:instrText>
    </w:r>
    <w:r w:rsidR="00292EE7" w:rsidRPr="00593E18">
      <w:rPr>
        <w:rStyle w:val="PageNumber"/>
        <w:sz w:val="18"/>
        <w:szCs w:val="18"/>
      </w:rPr>
      <w:fldChar w:fldCharType="separate"/>
    </w:r>
    <w:r>
      <w:rPr>
        <w:rStyle w:val="PageNumber"/>
        <w:noProof/>
        <w:sz w:val="18"/>
        <w:szCs w:val="18"/>
      </w:rPr>
      <w:t>2</w:t>
    </w:r>
    <w:r w:rsidR="00292EE7" w:rsidRPr="00593E18">
      <w:rPr>
        <w:rStyle w:val="PageNumber"/>
        <w:sz w:val="18"/>
        <w:szCs w:val="18"/>
      </w:rPr>
      <w:fldChar w:fldCharType="end"/>
    </w:r>
  </w:p>
  <w:p w14:paraId="4568D3B5" w14:textId="7B2CB782" w:rsidR="00292EE7" w:rsidRPr="00593E18" w:rsidRDefault="00292EE7" w:rsidP="00292EE7">
    <w:pPr>
      <w:rPr>
        <w:sz w:val="18"/>
        <w:szCs w:val="18"/>
      </w:rPr>
    </w:pPr>
    <w:r w:rsidRPr="00593E18">
      <w:rPr>
        <w:sz w:val="18"/>
        <w:szCs w:val="18"/>
      </w:rPr>
      <w:fldChar w:fldCharType="begin"/>
    </w:r>
    <w:r w:rsidRPr="00593E18">
      <w:rPr>
        <w:sz w:val="18"/>
        <w:szCs w:val="18"/>
      </w:rPr>
      <w:instrText xml:space="preserve"> </w:instrText>
    </w:r>
    <w:r w:rsidR="006E4D2D">
      <w:rPr>
        <w:sz w:val="18"/>
        <w:szCs w:val="18"/>
      </w:rPr>
      <w:instrText>FILENAME</w:instrText>
    </w:r>
    <w:r w:rsidRPr="00593E18">
      <w:rPr>
        <w:sz w:val="18"/>
        <w:szCs w:val="18"/>
      </w:rPr>
      <w:instrText xml:space="preserve"> </w:instrText>
    </w:r>
    <w:r w:rsidRPr="00593E18">
      <w:rPr>
        <w:sz w:val="18"/>
        <w:szCs w:val="18"/>
      </w:rPr>
      <w:fldChar w:fldCharType="separate"/>
    </w:r>
    <w:r>
      <w:rPr>
        <w:noProof/>
        <w:sz w:val="18"/>
        <w:szCs w:val="18"/>
      </w:rPr>
      <w:t>d4a_invit_simp_en.doc</w:t>
    </w:r>
    <w:r w:rsidRPr="00593E18">
      <w:rPr>
        <w:sz w:val="18"/>
        <w:szCs w:val="18"/>
      </w:rPr>
      <w:fldChar w:fldCharType="end"/>
    </w:r>
    <w:r w:rsidR="00696E9B">
      <w:rPr>
        <w:sz w:val="18"/>
        <w:szCs w:val="18"/>
      </w:rPr>
      <w:t xml:space="preserve"> </w:t>
    </w:r>
    <w:bookmarkStart w:id="1" w:name="_Hlk44422513"/>
    <w:r w:rsidR="006A0448" w:rsidRPr="007A4DDB">
      <w:rPr>
        <w:sz w:val="18"/>
      </w:rPr>
      <w:t>Fed/2018/397-425</w:t>
    </w:r>
    <w:r w:rsidR="006A0448">
      <w:rPr>
        <w:sz w:val="18"/>
      </w:rPr>
      <w:t xml:space="preserve"> </w:t>
    </w:r>
    <w:r w:rsidR="006A0448" w:rsidRPr="007A4DDB">
      <w:rPr>
        <w:sz w:val="18"/>
      </w:rPr>
      <w:t xml:space="preserve">Fabrication of a Mobile Slaughter Unit MOBIP/WORKS/06 </w:t>
    </w:r>
    <w:bookmarkEnd w:id="1"/>
    <w:r w:rsidR="006A0448">
      <w:rPr>
        <w:sz w:val="18"/>
      </w:rPr>
      <w:t>- TAT Checked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1416" w14:textId="6144E71C" w:rsidR="00292EE7" w:rsidRPr="00593E18" w:rsidRDefault="00012D32" w:rsidP="00292EE7">
    <w:pPr>
      <w:pStyle w:val="Footer"/>
      <w:tabs>
        <w:tab w:val="clear" w:pos="4320"/>
        <w:tab w:val="clear" w:pos="8640"/>
        <w:tab w:val="right" w:pos="9214"/>
      </w:tabs>
      <w:ind w:right="5"/>
      <w:rPr>
        <w:rStyle w:val="PageNumber"/>
        <w:sz w:val="18"/>
        <w:szCs w:val="18"/>
      </w:rPr>
    </w:pPr>
    <w:r>
      <w:rPr>
        <w:b/>
        <w:sz w:val="18"/>
        <w:szCs w:val="18"/>
      </w:rPr>
      <w:t xml:space="preserve">15 January </w:t>
    </w:r>
    <w:r w:rsidR="00292EE7">
      <w:rPr>
        <w:b/>
        <w:sz w:val="18"/>
        <w:szCs w:val="18"/>
      </w:rPr>
      <w:t>201</w:t>
    </w:r>
    <w:r w:rsidR="00EB4B53">
      <w:rPr>
        <w:b/>
        <w:sz w:val="18"/>
        <w:szCs w:val="18"/>
      </w:rPr>
      <w:t>6</w:t>
    </w:r>
    <w:r w:rsidR="00292EE7" w:rsidRPr="00593E18">
      <w:rPr>
        <w:sz w:val="18"/>
        <w:szCs w:val="18"/>
      </w:rPr>
      <w:tab/>
      <w:t xml:space="preserve">Page </w:t>
    </w:r>
    <w:r w:rsidR="00292EE7" w:rsidRPr="00593E18">
      <w:rPr>
        <w:rStyle w:val="PageNumber"/>
        <w:sz w:val="18"/>
        <w:szCs w:val="18"/>
      </w:rPr>
      <w:fldChar w:fldCharType="begin"/>
    </w:r>
    <w:r w:rsidR="00292EE7" w:rsidRPr="00593E18">
      <w:rPr>
        <w:rStyle w:val="PageNumber"/>
        <w:sz w:val="18"/>
        <w:szCs w:val="18"/>
      </w:rPr>
      <w:instrText xml:space="preserve"> </w:instrText>
    </w:r>
    <w:r w:rsidR="006E4D2D">
      <w:rPr>
        <w:rStyle w:val="PageNumber"/>
        <w:sz w:val="18"/>
        <w:szCs w:val="18"/>
      </w:rPr>
      <w:instrText>PAGE</w:instrText>
    </w:r>
    <w:r w:rsidR="00292EE7" w:rsidRPr="00593E18">
      <w:rPr>
        <w:rStyle w:val="PageNumber"/>
        <w:sz w:val="18"/>
        <w:szCs w:val="18"/>
      </w:rPr>
      <w:instrText xml:space="preserve"> </w:instrText>
    </w:r>
    <w:r w:rsidR="00292EE7" w:rsidRPr="00593E18">
      <w:rPr>
        <w:rStyle w:val="PageNumber"/>
        <w:sz w:val="18"/>
        <w:szCs w:val="18"/>
      </w:rPr>
      <w:fldChar w:fldCharType="separate"/>
    </w:r>
    <w:r>
      <w:rPr>
        <w:rStyle w:val="PageNumber"/>
        <w:noProof/>
        <w:sz w:val="18"/>
        <w:szCs w:val="18"/>
      </w:rPr>
      <w:t>1</w:t>
    </w:r>
    <w:r w:rsidR="00292EE7" w:rsidRPr="00593E18">
      <w:rPr>
        <w:rStyle w:val="PageNumber"/>
        <w:sz w:val="18"/>
        <w:szCs w:val="18"/>
      </w:rPr>
      <w:fldChar w:fldCharType="end"/>
    </w:r>
    <w:r w:rsidR="00292EE7" w:rsidRPr="00593E18">
      <w:rPr>
        <w:rStyle w:val="PageNumber"/>
        <w:sz w:val="18"/>
        <w:szCs w:val="18"/>
      </w:rPr>
      <w:t xml:space="preserve"> of </w:t>
    </w:r>
    <w:r w:rsidR="00292EE7" w:rsidRPr="00593E18">
      <w:rPr>
        <w:rStyle w:val="PageNumber"/>
        <w:sz w:val="18"/>
        <w:szCs w:val="18"/>
      </w:rPr>
      <w:fldChar w:fldCharType="begin"/>
    </w:r>
    <w:r w:rsidR="00292EE7" w:rsidRPr="00593E18">
      <w:rPr>
        <w:rStyle w:val="PageNumber"/>
        <w:sz w:val="18"/>
        <w:szCs w:val="18"/>
      </w:rPr>
      <w:instrText xml:space="preserve"> </w:instrText>
    </w:r>
    <w:r w:rsidR="006E4D2D">
      <w:rPr>
        <w:rStyle w:val="PageNumber"/>
        <w:sz w:val="18"/>
        <w:szCs w:val="18"/>
      </w:rPr>
      <w:instrText>NUMPAGES</w:instrText>
    </w:r>
    <w:r w:rsidR="00292EE7" w:rsidRPr="00593E18">
      <w:rPr>
        <w:rStyle w:val="PageNumber"/>
        <w:sz w:val="18"/>
        <w:szCs w:val="18"/>
      </w:rPr>
      <w:instrText xml:space="preserve"> </w:instrText>
    </w:r>
    <w:r w:rsidR="00292EE7" w:rsidRPr="00593E18">
      <w:rPr>
        <w:rStyle w:val="PageNumber"/>
        <w:sz w:val="18"/>
        <w:szCs w:val="18"/>
      </w:rPr>
      <w:fldChar w:fldCharType="separate"/>
    </w:r>
    <w:r>
      <w:rPr>
        <w:rStyle w:val="PageNumber"/>
        <w:noProof/>
        <w:sz w:val="18"/>
        <w:szCs w:val="18"/>
      </w:rPr>
      <w:t>2</w:t>
    </w:r>
    <w:r w:rsidR="00292EE7" w:rsidRPr="00593E18">
      <w:rPr>
        <w:rStyle w:val="PageNumber"/>
        <w:sz w:val="18"/>
        <w:szCs w:val="18"/>
      </w:rPr>
      <w:fldChar w:fldCharType="end"/>
    </w:r>
  </w:p>
  <w:p w14:paraId="119E360F" w14:textId="77777777" w:rsidR="00292EE7" w:rsidRPr="00593E18" w:rsidRDefault="00292EE7" w:rsidP="00292EE7">
    <w:pPr>
      <w:rPr>
        <w:sz w:val="18"/>
        <w:szCs w:val="18"/>
      </w:rPr>
    </w:pPr>
    <w:r w:rsidRPr="00593E18">
      <w:rPr>
        <w:sz w:val="18"/>
        <w:szCs w:val="18"/>
      </w:rPr>
      <w:fldChar w:fldCharType="begin"/>
    </w:r>
    <w:r w:rsidRPr="00593E18">
      <w:rPr>
        <w:sz w:val="18"/>
        <w:szCs w:val="18"/>
      </w:rPr>
      <w:instrText xml:space="preserve"> </w:instrText>
    </w:r>
    <w:r w:rsidR="006E4D2D">
      <w:rPr>
        <w:sz w:val="18"/>
        <w:szCs w:val="18"/>
      </w:rPr>
      <w:instrText>FILENAME</w:instrText>
    </w:r>
    <w:r w:rsidRPr="00593E18">
      <w:rPr>
        <w:sz w:val="18"/>
        <w:szCs w:val="18"/>
      </w:rPr>
      <w:instrText xml:space="preserve"> </w:instrText>
    </w:r>
    <w:r w:rsidRPr="00593E18">
      <w:rPr>
        <w:sz w:val="18"/>
        <w:szCs w:val="18"/>
      </w:rPr>
      <w:fldChar w:fldCharType="separate"/>
    </w:r>
    <w:r w:rsidR="00EB4B53">
      <w:rPr>
        <w:noProof/>
        <w:sz w:val="18"/>
        <w:szCs w:val="18"/>
      </w:rPr>
      <w:t>001 - ds4a_invit_simpl_en.docx</w:t>
    </w:r>
    <w:r w:rsidRPr="00593E1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3AAC6" w14:textId="77777777" w:rsidR="005E4430" w:rsidRPr="00E725FE" w:rsidRDefault="005E4430">
      <w:r w:rsidRPr="00E725FE">
        <w:separator/>
      </w:r>
    </w:p>
  </w:footnote>
  <w:footnote w:type="continuationSeparator" w:id="0">
    <w:p w14:paraId="08E59658" w14:textId="77777777" w:rsidR="005E4430" w:rsidRPr="00E725FE" w:rsidRDefault="005E4430">
      <w:r w:rsidRPr="00E725FE">
        <w:continuationSeparator/>
      </w:r>
    </w:p>
  </w:footnote>
  <w:footnote w:type="continuationNotice" w:id="1">
    <w:p w14:paraId="31D35D1A" w14:textId="77777777" w:rsidR="005E4430" w:rsidRDefault="005E4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80F7" w14:textId="77777777" w:rsidR="00292EE7" w:rsidRDefault="00292EE7" w:rsidP="00292E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fr-BE"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6DF8"/>
    <w:rsid w:val="00012D32"/>
    <w:rsid w:val="00020A5B"/>
    <w:rsid w:val="000276A8"/>
    <w:rsid w:val="00030A2D"/>
    <w:rsid w:val="00031E63"/>
    <w:rsid w:val="0003428B"/>
    <w:rsid w:val="00040412"/>
    <w:rsid w:val="0004183F"/>
    <w:rsid w:val="00055A26"/>
    <w:rsid w:val="00057B00"/>
    <w:rsid w:val="00060C1E"/>
    <w:rsid w:val="00065189"/>
    <w:rsid w:val="00067345"/>
    <w:rsid w:val="000A6A0E"/>
    <w:rsid w:val="000B190D"/>
    <w:rsid w:val="000B6DC1"/>
    <w:rsid w:val="000C0C20"/>
    <w:rsid w:val="000C549B"/>
    <w:rsid w:val="000C6752"/>
    <w:rsid w:val="000C7952"/>
    <w:rsid w:val="000D13E7"/>
    <w:rsid w:val="000D7C74"/>
    <w:rsid w:val="000E0648"/>
    <w:rsid w:val="000E537A"/>
    <w:rsid w:val="000F39C3"/>
    <w:rsid w:val="001050EE"/>
    <w:rsid w:val="00107540"/>
    <w:rsid w:val="00111B7A"/>
    <w:rsid w:val="00114F35"/>
    <w:rsid w:val="001222AD"/>
    <w:rsid w:val="0013004C"/>
    <w:rsid w:val="001341EE"/>
    <w:rsid w:val="0017313B"/>
    <w:rsid w:val="00173310"/>
    <w:rsid w:val="00196F72"/>
    <w:rsid w:val="001978EF"/>
    <w:rsid w:val="001A4E4A"/>
    <w:rsid w:val="001B2BEB"/>
    <w:rsid w:val="001B31E6"/>
    <w:rsid w:val="001C1D2A"/>
    <w:rsid w:val="001C4668"/>
    <w:rsid w:val="001D0A29"/>
    <w:rsid w:val="001D3BEE"/>
    <w:rsid w:val="001E440F"/>
    <w:rsid w:val="00203C42"/>
    <w:rsid w:val="00203E27"/>
    <w:rsid w:val="00205125"/>
    <w:rsid w:val="00205F35"/>
    <w:rsid w:val="00206983"/>
    <w:rsid w:val="00212360"/>
    <w:rsid w:val="0021368F"/>
    <w:rsid w:val="002172D1"/>
    <w:rsid w:val="002223C1"/>
    <w:rsid w:val="00234EE3"/>
    <w:rsid w:val="002475C4"/>
    <w:rsid w:val="00247FEF"/>
    <w:rsid w:val="00252888"/>
    <w:rsid w:val="00253B57"/>
    <w:rsid w:val="00256A85"/>
    <w:rsid w:val="002608C1"/>
    <w:rsid w:val="00277477"/>
    <w:rsid w:val="00286A23"/>
    <w:rsid w:val="00292EE7"/>
    <w:rsid w:val="00295092"/>
    <w:rsid w:val="002B13F4"/>
    <w:rsid w:val="002D0A12"/>
    <w:rsid w:val="002D0B03"/>
    <w:rsid w:val="002D294D"/>
    <w:rsid w:val="002D75A2"/>
    <w:rsid w:val="002E5346"/>
    <w:rsid w:val="002F6D2E"/>
    <w:rsid w:val="00300D72"/>
    <w:rsid w:val="00301DE9"/>
    <w:rsid w:val="003111D9"/>
    <w:rsid w:val="00311D2D"/>
    <w:rsid w:val="00325EA3"/>
    <w:rsid w:val="003308BB"/>
    <w:rsid w:val="0033332D"/>
    <w:rsid w:val="0033348D"/>
    <w:rsid w:val="00344A78"/>
    <w:rsid w:val="00346E32"/>
    <w:rsid w:val="003521FE"/>
    <w:rsid w:val="00356B1D"/>
    <w:rsid w:val="00357585"/>
    <w:rsid w:val="00362638"/>
    <w:rsid w:val="00363B97"/>
    <w:rsid w:val="0036486D"/>
    <w:rsid w:val="003721D9"/>
    <w:rsid w:val="003806B2"/>
    <w:rsid w:val="00381AAA"/>
    <w:rsid w:val="00382FE0"/>
    <w:rsid w:val="00392541"/>
    <w:rsid w:val="003A2536"/>
    <w:rsid w:val="003A358D"/>
    <w:rsid w:val="003C07AB"/>
    <w:rsid w:val="003C0F75"/>
    <w:rsid w:val="003C1679"/>
    <w:rsid w:val="003C2000"/>
    <w:rsid w:val="003C60D0"/>
    <w:rsid w:val="003D2B40"/>
    <w:rsid w:val="003D3100"/>
    <w:rsid w:val="003D436F"/>
    <w:rsid w:val="003D76FC"/>
    <w:rsid w:val="003D795D"/>
    <w:rsid w:val="003E596D"/>
    <w:rsid w:val="003F005A"/>
    <w:rsid w:val="003F6D69"/>
    <w:rsid w:val="00403BAF"/>
    <w:rsid w:val="00403C36"/>
    <w:rsid w:val="00407129"/>
    <w:rsid w:val="00407C73"/>
    <w:rsid w:val="004112D4"/>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1A1C"/>
    <w:rsid w:val="00494A0D"/>
    <w:rsid w:val="004B33AB"/>
    <w:rsid w:val="004B6448"/>
    <w:rsid w:val="004C192E"/>
    <w:rsid w:val="004D4C08"/>
    <w:rsid w:val="004D61E0"/>
    <w:rsid w:val="004D663C"/>
    <w:rsid w:val="004D6FB2"/>
    <w:rsid w:val="004E2088"/>
    <w:rsid w:val="004E52DB"/>
    <w:rsid w:val="004F3026"/>
    <w:rsid w:val="004F7629"/>
    <w:rsid w:val="0051365E"/>
    <w:rsid w:val="005271DB"/>
    <w:rsid w:val="005346CE"/>
    <w:rsid w:val="0053734A"/>
    <w:rsid w:val="005411B0"/>
    <w:rsid w:val="00543710"/>
    <w:rsid w:val="00544044"/>
    <w:rsid w:val="005445DB"/>
    <w:rsid w:val="00546410"/>
    <w:rsid w:val="005478E4"/>
    <w:rsid w:val="005522DF"/>
    <w:rsid w:val="00552C1C"/>
    <w:rsid w:val="005570BC"/>
    <w:rsid w:val="005625FF"/>
    <w:rsid w:val="005678C2"/>
    <w:rsid w:val="0057272D"/>
    <w:rsid w:val="0057733F"/>
    <w:rsid w:val="0057760F"/>
    <w:rsid w:val="00582940"/>
    <w:rsid w:val="00582A76"/>
    <w:rsid w:val="0058307D"/>
    <w:rsid w:val="00583671"/>
    <w:rsid w:val="00586A41"/>
    <w:rsid w:val="00591722"/>
    <w:rsid w:val="00593E18"/>
    <w:rsid w:val="0059510B"/>
    <w:rsid w:val="005951F9"/>
    <w:rsid w:val="00596E41"/>
    <w:rsid w:val="005A3B22"/>
    <w:rsid w:val="005B5F79"/>
    <w:rsid w:val="005C742C"/>
    <w:rsid w:val="005D499E"/>
    <w:rsid w:val="005E22D4"/>
    <w:rsid w:val="005E4430"/>
    <w:rsid w:val="005E5898"/>
    <w:rsid w:val="00612248"/>
    <w:rsid w:val="006124CE"/>
    <w:rsid w:val="0061330B"/>
    <w:rsid w:val="006218C2"/>
    <w:rsid w:val="00622351"/>
    <w:rsid w:val="00622857"/>
    <w:rsid w:val="00624333"/>
    <w:rsid w:val="006250B5"/>
    <w:rsid w:val="0063083B"/>
    <w:rsid w:val="006316A2"/>
    <w:rsid w:val="0063320F"/>
    <w:rsid w:val="00641155"/>
    <w:rsid w:val="006610EB"/>
    <w:rsid w:val="00664730"/>
    <w:rsid w:val="00670009"/>
    <w:rsid w:val="00674750"/>
    <w:rsid w:val="0068098D"/>
    <w:rsid w:val="0068234B"/>
    <w:rsid w:val="006872CB"/>
    <w:rsid w:val="006934C9"/>
    <w:rsid w:val="00696E9B"/>
    <w:rsid w:val="006A0448"/>
    <w:rsid w:val="006A20A4"/>
    <w:rsid w:val="006C4752"/>
    <w:rsid w:val="006D7273"/>
    <w:rsid w:val="006D7D6D"/>
    <w:rsid w:val="006E4D2D"/>
    <w:rsid w:val="006E5990"/>
    <w:rsid w:val="006E6032"/>
    <w:rsid w:val="006F1994"/>
    <w:rsid w:val="006F1A1B"/>
    <w:rsid w:val="006F79B1"/>
    <w:rsid w:val="0070586C"/>
    <w:rsid w:val="007172B0"/>
    <w:rsid w:val="007300FC"/>
    <w:rsid w:val="00733980"/>
    <w:rsid w:val="00740350"/>
    <w:rsid w:val="00741C18"/>
    <w:rsid w:val="00746BFC"/>
    <w:rsid w:val="00750718"/>
    <w:rsid w:val="00752090"/>
    <w:rsid w:val="007616E1"/>
    <w:rsid w:val="007728D0"/>
    <w:rsid w:val="00774DA0"/>
    <w:rsid w:val="00780E05"/>
    <w:rsid w:val="00785513"/>
    <w:rsid w:val="0079117A"/>
    <w:rsid w:val="007A1685"/>
    <w:rsid w:val="007A5020"/>
    <w:rsid w:val="007B00C5"/>
    <w:rsid w:val="007B0F36"/>
    <w:rsid w:val="007C1642"/>
    <w:rsid w:val="007D5114"/>
    <w:rsid w:val="007D6CD0"/>
    <w:rsid w:val="007D732B"/>
    <w:rsid w:val="007E33CF"/>
    <w:rsid w:val="007E34D8"/>
    <w:rsid w:val="007E37AB"/>
    <w:rsid w:val="007F037F"/>
    <w:rsid w:val="007F1907"/>
    <w:rsid w:val="00801551"/>
    <w:rsid w:val="0080253E"/>
    <w:rsid w:val="008029EA"/>
    <w:rsid w:val="00817365"/>
    <w:rsid w:val="00822BE8"/>
    <w:rsid w:val="00857577"/>
    <w:rsid w:val="0085796F"/>
    <w:rsid w:val="00866754"/>
    <w:rsid w:val="0086700B"/>
    <w:rsid w:val="0087152F"/>
    <w:rsid w:val="00880541"/>
    <w:rsid w:val="008824C1"/>
    <w:rsid w:val="00892194"/>
    <w:rsid w:val="008A24D8"/>
    <w:rsid w:val="008A27FD"/>
    <w:rsid w:val="008A3E96"/>
    <w:rsid w:val="008B2A73"/>
    <w:rsid w:val="008B623E"/>
    <w:rsid w:val="008B7FF3"/>
    <w:rsid w:val="008C01DA"/>
    <w:rsid w:val="008C3721"/>
    <w:rsid w:val="008D7036"/>
    <w:rsid w:val="008E128B"/>
    <w:rsid w:val="008E4B88"/>
    <w:rsid w:val="008E7B76"/>
    <w:rsid w:val="008F0486"/>
    <w:rsid w:val="008F168A"/>
    <w:rsid w:val="008F4E9F"/>
    <w:rsid w:val="008F5DE9"/>
    <w:rsid w:val="00902E86"/>
    <w:rsid w:val="00903900"/>
    <w:rsid w:val="00910313"/>
    <w:rsid w:val="00911810"/>
    <w:rsid w:val="009147A6"/>
    <w:rsid w:val="00915404"/>
    <w:rsid w:val="009154A6"/>
    <w:rsid w:val="009159C2"/>
    <w:rsid w:val="009170D9"/>
    <w:rsid w:val="00931D31"/>
    <w:rsid w:val="009455FD"/>
    <w:rsid w:val="0094728C"/>
    <w:rsid w:val="009639E9"/>
    <w:rsid w:val="00966028"/>
    <w:rsid w:val="009706F3"/>
    <w:rsid w:val="00972A53"/>
    <w:rsid w:val="00974535"/>
    <w:rsid w:val="00990012"/>
    <w:rsid w:val="009B2EFD"/>
    <w:rsid w:val="009B571E"/>
    <w:rsid w:val="009C0BFC"/>
    <w:rsid w:val="009D684F"/>
    <w:rsid w:val="009D7514"/>
    <w:rsid w:val="009E1E02"/>
    <w:rsid w:val="009E3D4D"/>
    <w:rsid w:val="009F56B6"/>
    <w:rsid w:val="009F648D"/>
    <w:rsid w:val="00A04D3C"/>
    <w:rsid w:val="00A057C7"/>
    <w:rsid w:val="00A10BB1"/>
    <w:rsid w:val="00A10E56"/>
    <w:rsid w:val="00A11047"/>
    <w:rsid w:val="00A113E2"/>
    <w:rsid w:val="00A16985"/>
    <w:rsid w:val="00A2031F"/>
    <w:rsid w:val="00A20E4D"/>
    <w:rsid w:val="00A27943"/>
    <w:rsid w:val="00A5429D"/>
    <w:rsid w:val="00A62D90"/>
    <w:rsid w:val="00A6310D"/>
    <w:rsid w:val="00A66C59"/>
    <w:rsid w:val="00A77ECC"/>
    <w:rsid w:val="00A81065"/>
    <w:rsid w:val="00A8166C"/>
    <w:rsid w:val="00A9485C"/>
    <w:rsid w:val="00A964D4"/>
    <w:rsid w:val="00AA1F74"/>
    <w:rsid w:val="00AA515C"/>
    <w:rsid w:val="00AA6C0D"/>
    <w:rsid w:val="00AC24A1"/>
    <w:rsid w:val="00AC5EC2"/>
    <w:rsid w:val="00AD0CAC"/>
    <w:rsid w:val="00AD2105"/>
    <w:rsid w:val="00AE38F8"/>
    <w:rsid w:val="00AE4BF8"/>
    <w:rsid w:val="00AE5CB5"/>
    <w:rsid w:val="00AF0195"/>
    <w:rsid w:val="00B045BA"/>
    <w:rsid w:val="00B078C7"/>
    <w:rsid w:val="00B11FAE"/>
    <w:rsid w:val="00B150F8"/>
    <w:rsid w:val="00B33A44"/>
    <w:rsid w:val="00B460D5"/>
    <w:rsid w:val="00B52E82"/>
    <w:rsid w:val="00B67B6F"/>
    <w:rsid w:val="00B72739"/>
    <w:rsid w:val="00B7615B"/>
    <w:rsid w:val="00B849B8"/>
    <w:rsid w:val="00B85DA8"/>
    <w:rsid w:val="00B91FCF"/>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BF5DCE"/>
    <w:rsid w:val="00C03D9E"/>
    <w:rsid w:val="00C05B9A"/>
    <w:rsid w:val="00C07347"/>
    <w:rsid w:val="00C17B19"/>
    <w:rsid w:val="00C202A0"/>
    <w:rsid w:val="00C20DBA"/>
    <w:rsid w:val="00C246F4"/>
    <w:rsid w:val="00C363EE"/>
    <w:rsid w:val="00C367A9"/>
    <w:rsid w:val="00C36EE5"/>
    <w:rsid w:val="00C42020"/>
    <w:rsid w:val="00C44D28"/>
    <w:rsid w:val="00C52443"/>
    <w:rsid w:val="00C55CFE"/>
    <w:rsid w:val="00C64EEE"/>
    <w:rsid w:val="00C664A9"/>
    <w:rsid w:val="00C678BA"/>
    <w:rsid w:val="00C73DF5"/>
    <w:rsid w:val="00C74716"/>
    <w:rsid w:val="00C83ABE"/>
    <w:rsid w:val="00C844A4"/>
    <w:rsid w:val="00C91D72"/>
    <w:rsid w:val="00C9403E"/>
    <w:rsid w:val="00C96DE9"/>
    <w:rsid w:val="00C97314"/>
    <w:rsid w:val="00CB0002"/>
    <w:rsid w:val="00CB0B73"/>
    <w:rsid w:val="00CB54F7"/>
    <w:rsid w:val="00CC24E6"/>
    <w:rsid w:val="00CC2D33"/>
    <w:rsid w:val="00CC74DB"/>
    <w:rsid w:val="00CD0A21"/>
    <w:rsid w:val="00CD2624"/>
    <w:rsid w:val="00CD6A68"/>
    <w:rsid w:val="00CE4A2D"/>
    <w:rsid w:val="00CF24DE"/>
    <w:rsid w:val="00CF3F1F"/>
    <w:rsid w:val="00CF7557"/>
    <w:rsid w:val="00D12BF3"/>
    <w:rsid w:val="00D3197A"/>
    <w:rsid w:val="00D45870"/>
    <w:rsid w:val="00D57736"/>
    <w:rsid w:val="00D60BA1"/>
    <w:rsid w:val="00D61604"/>
    <w:rsid w:val="00D63EA6"/>
    <w:rsid w:val="00D7383F"/>
    <w:rsid w:val="00D74EE3"/>
    <w:rsid w:val="00D907F8"/>
    <w:rsid w:val="00D91475"/>
    <w:rsid w:val="00D9227E"/>
    <w:rsid w:val="00D943D4"/>
    <w:rsid w:val="00DA2348"/>
    <w:rsid w:val="00DA616A"/>
    <w:rsid w:val="00DB2F80"/>
    <w:rsid w:val="00DB51CA"/>
    <w:rsid w:val="00DB787F"/>
    <w:rsid w:val="00DB7E68"/>
    <w:rsid w:val="00DC1AF8"/>
    <w:rsid w:val="00DC20D8"/>
    <w:rsid w:val="00DC3EAE"/>
    <w:rsid w:val="00DE0B72"/>
    <w:rsid w:val="00DF3894"/>
    <w:rsid w:val="00DF4416"/>
    <w:rsid w:val="00DF4D24"/>
    <w:rsid w:val="00DF5742"/>
    <w:rsid w:val="00E01657"/>
    <w:rsid w:val="00E06437"/>
    <w:rsid w:val="00E06F05"/>
    <w:rsid w:val="00E12E18"/>
    <w:rsid w:val="00E142EC"/>
    <w:rsid w:val="00E22E6C"/>
    <w:rsid w:val="00E246FA"/>
    <w:rsid w:val="00E24C7B"/>
    <w:rsid w:val="00E40327"/>
    <w:rsid w:val="00E5411A"/>
    <w:rsid w:val="00E61684"/>
    <w:rsid w:val="00E725FE"/>
    <w:rsid w:val="00E72F15"/>
    <w:rsid w:val="00E75A03"/>
    <w:rsid w:val="00E95D40"/>
    <w:rsid w:val="00EB4B53"/>
    <w:rsid w:val="00EB5D04"/>
    <w:rsid w:val="00EC0A31"/>
    <w:rsid w:val="00ED1626"/>
    <w:rsid w:val="00ED3D74"/>
    <w:rsid w:val="00ED7BD7"/>
    <w:rsid w:val="00EE1ACA"/>
    <w:rsid w:val="00EE1B77"/>
    <w:rsid w:val="00EE24B3"/>
    <w:rsid w:val="00EE3905"/>
    <w:rsid w:val="00EE73C2"/>
    <w:rsid w:val="00EF4FC3"/>
    <w:rsid w:val="00F02BC8"/>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A3075"/>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ACD04"/>
  <w15:docId w15:val="{6987369E-0D97-4167-85FF-01B5DDED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qFormat/>
    <w:pPr>
      <w:keepNext/>
      <w:numPr>
        <w:ilvl w:val="3"/>
        <w:numId w:val="2"/>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paragraph" w:styleId="NoSpacing">
    <w:name w:val="No Spacing"/>
    <w:uiPriority w:val="1"/>
    <w:qFormat/>
    <w:rsid w:val="003D76FC"/>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agriculture.go.u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riculture.go.ug" TargetMode="External"/><Relationship Id="rId4" Type="http://schemas.openxmlformats.org/officeDocument/2006/relationships/settings" Target="settings.xml"/><Relationship Id="rId9" Type="http://schemas.openxmlformats.org/officeDocument/2006/relationships/hyperlink" Target="mailto:ps@agriculture.go.u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51C5-771A-45FD-8C57-0A85373A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2413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Maarten/GBP</dc:creator>
  <cp:lastModifiedBy>TAT</cp:lastModifiedBy>
  <cp:revision>6</cp:revision>
  <cp:lastPrinted>2011-09-27T09:12:00Z</cp:lastPrinted>
  <dcterms:created xsi:type="dcterms:W3CDTF">2020-08-26T06:53:00Z</dcterms:created>
  <dcterms:modified xsi:type="dcterms:W3CDTF">2020-12-17T08:21:00Z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